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方正小标宋_GBK" w:eastAsia="方正小标宋_GBK"/>
          <w:color w:val="FF0000"/>
          <w:w w:val="132"/>
          <w:sz w:val="60"/>
          <w:szCs w:val="60"/>
        </w:rPr>
      </w:pPr>
      <w:r>
        <w:rPr>
          <w:rFonts w:hint="eastAsia" w:ascii="方正小标宋_GBK" w:eastAsia="方正小标宋_GBK"/>
          <w:color w:val="FF0000"/>
          <w:w w:val="132"/>
          <w:sz w:val="60"/>
          <w:szCs w:val="60"/>
        </w:rPr>
        <w:t>共 青 团 重 庆 市 委</w:t>
      </w:r>
    </w:p>
    <w:p>
      <w:pPr>
        <w:spacing w:line="600" w:lineRule="exact"/>
        <w:rPr>
          <w:rFonts w:hint="eastAsia" w:ascii="方正小标宋简体" w:eastAsia="方正小标宋简体"/>
          <w:b/>
          <w:sz w:val="44"/>
          <w:szCs w:val="44"/>
        </w:rPr>
      </w:pPr>
      <w:r>
        <w:rPr>
          <w:rFonts w:hint="eastAsia" w:ascii="方正仿宋简体" w:eastAsia="方正仿宋简体"/>
          <w:sz w:val="33"/>
          <w:szCs w:val="33"/>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243840</wp:posOffset>
                </wp:positionV>
                <wp:extent cx="57816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81675"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5pt;margin-top:19.2pt;height:0pt;width:455.25pt;z-index:251661312;mso-width-relative:page;mso-height-relative:page;" filled="f" stroked="t" coordsize="21600,21600" o:gfxdata="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5krt1wAAAAgBAAAPAAAAAAAAAAEAIAAAACIAAABkcnMvZG93bnJldi54bWxQ&#10;SwECFAAUAAAACACHTuJAxSfsOvgBAADkAwAADgAAAAAAAAABACAAAAAmAQAAZHJzL2Uyb0RvYy54&#10;bWxQSwUGAAAAAAYABgBZAQAAkAUAAAAA&#10;">
                <v:fill on="f" focussize="0,0"/>
                <v:stroke color="#FF0000" joinstyle="round"/>
                <v:imagedata o:title=""/>
                <o:lock v:ext="edit" aspectratio="f"/>
              </v:line>
            </w:pict>
          </mc:Fallback>
        </mc:AlternateContent>
      </w:r>
      <w:r>
        <w:rPr>
          <w:rFonts w:ascii="方正小标宋简体" w:eastAsia="方正小标宋简体"/>
          <w:b/>
          <w:sz w:val="44"/>
          <w:szCs w:val="44"/>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167005</wp:posOffset>
                </wp:positionV>
                <wp:extent cx="5800725" cy="0"/>
                <wp:effectExtent l="0" t="19050" r="9525" b="19050"/>
                <wp:wrapNone/>
                <wp:docPr id="4" name="直接连接符 4"/>
                <wp:cNvGraphicFramePr/>
                <a:graphic xmlns:a="http://schemas.openxmlformats.org/drawingml/2006/main">
                  <a:graphicData uri="http://schemas.microsoft.com/office/word/2010/wordprocessingShape">
                    <wps:wsp>
                      <wps:cNvCnPr/>
                      <wps:spPr>
                        <a:xfrm flipV="1">
                          <a:off x="0" y="0"/>
                          <a:ext cx="580072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5pt;margin-top:13.15pt;height:0pt;width:456.75pt;z-index:251660288;mso-width-relative:page;mso-height-relative:page;" filled="f" stroked="t" coordsize="21600,21600" o:gfxdata="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jtR5HXAAAACAEAAA8AAAAAAAAAAQAgAAAAIgAAAGRycy9kb3du&#10;cmV2LnhtbFBLAQIUABQAAAAIAIdO4kDMQ3DbAAIAAO8DAAAOAAAAAAAAAAEAIAAAACYBAABkcnMv&#10;ZTJvRG9jLnhtbFBLBQYAAAAABgAGAFkBAACYBQ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关于举办第42届</w:t>
      </w:r>
      <w:r>
        <w:rPr>
          <w:rFonts w:hint="eastAsia" w:ascii="Times New Roman" w:hAnsi="Times New Roman" w:eastAsia="方正小标宋_GBK" w:cs="Times New Roman"/>
          <w:b w:val="0"/>
          <w:bCs w:val="0"/>
          <w:sz w:val="44"/>
          <w:szCs w:val="44"/>
          <w:lang w:eastAsia="zh-CN"/>
        </w:rPr>
        <w:t>“动感地带”</w:t>
      </w:r>
      <w:r>
        <w:rPr>
          <w:rFonts w:hint="eastAsia" w:ascii="Times New Roman" w:hAnsi="Times New Roman" w:eastAsia="方正小标宋_GBK" w:cs="Times New Roman"/>
          <w:b w:val="0"/>
          <w:bCs w:val="0"/>
          <w:sz w:val="44"/>
          <w:szCs w:val="44"/>
        </w:rPr>
        <w:t>川渝“校园之春”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文化艺术体育活动</w:t>
      </w:r>
      <w:r>
        <w:rPr>
          <w:rFonts w:hint="eastAsia" w:ascii="Times New Roman" w:hAnsi="Times New Roman" w:eastAsia="方正小标宋_GBK" w:cs="Times New Roman"/>
          <w:b w:val="0"/>
          <w:bCs w:val="0"/>
          <w:sz w:val="44"/>
          <w:szCs w:val="44"/>
          <w:lang w:eastAsia="zh-CN"/>
        </w:rPr>
        <w:t>之</w:t>
      </w:r>
      <w:r>
        <w:rPr>
          <w:rFonts w:hint="eastAsia" w:ascii="Times New Roman" w:hAnsi="Times New Roman" w:eastAsia="方正小标宋_GBK" w:cs="Times New Roman"/>
          <w:b w:val="0"/>
          <w:bCs w:val="0"/>
          <w:sz w:val="44"/>
          <w:szCs w:val="44"/>
        </w:rPr>
        <w:t>“奋斗青春”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z w:val="44"/>
          <w:szCs w:val="44"/>
        </w:rPr>
      </w:pPr>
      <w:r>
        <w:rPr>
          <w:rFonts w:hint="eastAsia" w:ascii="Times New Roman" w:hAnsi="Times New Roman" w:eastAsia="方正小标宋_GBK" w:cs="Times New Roman"/>
          <w:b w:val="0"/>
          <w:bCs w:val="0"/>
          <w:sz w:val="44"/>
          <w:szCs w:val="44"/>
        </w:rPr>
        <w:t>“话剧团课”创作大赛的</w:t>
      </w:r>
      <w:r>
        <w:rPr>
          <w:rFonts w:hint="eastAsia" w:ascii="Times New Roman" w:hAnsi="Times New Roman" w:eastAsia="方正小标宋_GBK" w:cs="Times New Roman"/>
          <w:b w:val="0"/>
          <w:bCs w:val="0"/>
          <w:sz w:val="44"/>
          <w:szCs w:val="44"/>
          <w:lang w:val="en-US" w:eastAsia="zh-CN"/>
        </w:rPr>
        <w:t>预</w:t>
      </w:r>
      <w:r>
        <w:rPr>
          <w:rFonts w:hint="eastAsia" w:ascii="Times New Roman" w:hAnsi="Times New Roman" w:eastAsia="方正小标宋_GBK" w:cs="Times New Roman"/>
          <w:b w:val="0"/>
          <w:bCs w:val="0"/>
          <w:sz w:val="44"/>
          <w:szCs w:val="44"/>
        </w:rPr>
        <w:t>通知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各高校团委：</w:t>
      </w:r>
    </w:p>
    <w:p>
      <w:pPr>
        <w:pageBreakBefore w:val="0"/>
        <w:widowControl w:val="0"/>
        <w:kinsoku/>
        <w:wordWrap/>
        <w:topLinePunct w:val="0"/>
        <w:autoSpaceDE/>
        <w:autoSpaceDN/>
        <w:bidi w:val="0"/>
        <w:adjustRightInd/>
        <w:spacing w:line="594" w:lineRule="exact"/>
        <w:ind w:left="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Cs w:val="0"/>
          <w:iCs w:val="0"/>
          <w:sz w:val="32"/>
          <w:szCs w:val="32"/>
          <w:lang w:val="en-US" w:eastAsia="zh-CN"/>
        </w:rPr>
        <w:t>根据</w:t>
      </w:r>
      <w:r>
        <w:rPr>
          <w:rFonts w:hint="eastAsia" w:ascii="Times New Roman" w:hAnsi="Times New Roman" w:eastAsia="方正仿宋_GBK" w:cs="Times New Roman"/>
          <w:bCs w:val="0"/>
          <w:iCs w:val="0"/>
          <w:sz w:val="32"/>
          <w:szCs w:val="32"/>
          <w:lang w:val="en-US" w:eastAsia="zh-CN"/>
        </w:rPr>
        <w:t>“</w:t>
      </w:r>
      <w:r>
        <w:rPr>
          <w:rFonts w:hint="default" w:ascii="Times New Roman" w:hAnsi="Times New Roman" w:eastAsia="方正仿宋_GBK" w:cs="Times New Roman"/>
          <w:bCs w:val="0"/>
          <w:iCs w:val="0"/>
          <w:sz w:val="32"/>
          <w:szCs w:val="32"/>
          <w:lang w:val="en-US" w:eastAsia="zh-CN"/>
        </w:rPr>
        <w:t>学习二十大、永远跟党走、奋进新征程</w:t>
      </w:r>
      <w:r>
        <w:rPr>
          <w:rFonts w:hint="eastAsia" w:ascii="Times New Roman" w:hAnsi="Times New Roman" w:eastAsia="方正仿宋_GBK" w:cs="Times New Roman"/>
          <w:bCs w:val="0"/>
          <w:iCs w:val="0"/>
          <w:sz w:val="32"/>
          <w:szCs w:val="32"/>
          <w:lang w:val="en-US" w:eastAsia="zh-CN"/>
        </w:rPr>
        <w:t>”</w:t>
      </w:r>
      <w:r>
        <w:rPr>
          <w:rFonts w:hint="default" w:ascii="Times New Roman" w:hAnsi="Times New Roman" w:eastAsia="方正仿宋_GBK" w:cs="Times New Roman"/>
          <w:bCs w:val="0"/>
          <w:iCs w:val="0"/>
          <w:sz w:val="32"/>
          <w:szCs w:val="32"/>
          <w:lang w:val="en-US" w:eastAsia="zh-CN"/>
        </w:rPr>
        <w:t>第42届</w:t>
      </w:r>
      <w:r>
        <w:rPr>
          <w:rFonts w:hint="eastAsia" w:ascii="Times New Roman" w:hAnsi="Times New Roman" w:eastAsia="方正仿宋_GBK" w:cs="Times New Roman"/>
          <w:bCs w:val="0"/>
          <w:iCs w:val="0"/>
          <w:sz w:val="32"/>
          <w:szCs w:val="32"/>
          <w:lang w:val="en-US" w:eastAsia="zh-CN"/>
        </w:rPr>
        <w:t>“动感地带”</w:t>
      </w:r>
      <w:r>
        <w:rPr>
          <w:rFonts w:hint="default" w:ascii="Times New Roman" w:hAnsi="Times New Roman" w:eastAsia="方正仿宋_GBK" w:cs="Times New Roman"/>
          <w:bCs w:val="0"/>
          <w:iCs w:val="0"/>
          <w:sz w:val="32"/>
          <w:szCs w:val="32"/>
          <w:lang w:val="en-US" w:eastAsia="zh-CN"/>
        </w:rPr>
        <w:t>川渝</w:t>
      </w:r>
      <w:r>
        <w:rPr>
          <w:rFonts w:hint="eastAsia" w:ascii="Times New Roman" w:hAnsi="Times New Roman" w:eastAsia="方正仿宋_GBK" w:cs="Times New Roman"/>
          <w:bCs w:val="0"/>
          <w:iCs w:val="0"/>
          <w:sz w:val="32"/>
          <w:szCs w:val="32"/>
          <w:lang w:val="en-US" w:eastAsia="zh-CN"/>
        </w:rPr>
        <w:t>“</w:t>
      </w:r>
      <w:r>
        <w:rPr>
          <w:rFonts w:hint="default" w:ascii="Times New Roman" w:hAnsi="Times New Roman" w:eastAsia="方正仿宋_GBK" w:cs="Times New Roman"/>
          <w:bCs w:val="0"/>
          <w:iCs w:val="0"/>
          <w:sz w:val="32"/>
          <w:szCs w:val="32"/>
          <w:lang w:val="en-US" w:eastAsia="zh-CN"/>
        </w:rPr>
        <w:t>校园之春</w:t>
      </w:r>
      <w:r>
        <w:rPr>
          <w:rFonts w:hint="eastAsia" w:ascii="Times New Roman" w:hAnsi="Times New Roman" w:eastAsia="方正仿宋_GBK" w:cs="Times New Roman"/>
          <w:bCs w:val="0"/>
          <w:iCs w:val="0"/>
          <w:sz w:val="32"/>
          <w:szCs w:val="32"/>
          <w:lang w:val="en-US" w:eastAsia="zh-CN"/>
        </w:rPr>
        <w:t>”</w:t>
      </w:r>
      <w:r>
        <w:rPr>
          <w:rFonts w:hint="default" w:ascii="Times New Roman" w:hAnsi="Times New Roman" w:eastAsia="方正仿宋_GBK" w:cs="Times New Roman"/>
          <w:bCs w:val="0"/>
          <w:iCs w:val="0"/>
          <w:sz w:val="32"/>
          <w:szCs w:val="32"/>
          <w:lang w:val="en-US" w:eastAsia="zh-CN"/>
        </w:rPr>
        <w:t>文化艺术体育活动</w:t>
      </w:r>
      <w:r>
        <w:rPr>
          <w:rFonts w:hint="eastAsia" w:ascii="Times New Roman" w:hAnsi="Times New Roman" w:eastAsia="方正仿宋_GBK" w:cs="Times New Roman"/>
          <w:bCs w:val="0"/>
          <w:iCs w:val="0"/>
          <w:sz w:val="32"/>
          <w:szCs w:val="32"/>
          <w:lang w:val="en-US" w:eastAsia="zh-CN"/>
        </w:rPr>
        <w:t>总体安排</w:t>
      </w:r>
      <w:r>
        <w:rPr>
          <w:rFonts w:hint="default" w:ascii="Times New Roman" w:hAnsi="Times New Roman" w:eastAsia="方正仿宋_GBK" w:cs="Times New Roman"/>
          <w:bCs w:val="0"/>
          <w:iCs w:val="0"/>
          <w:sz w:val="32"/>
          <w:szCs w:val="32"/>
          <w:lang w:val="en-US" w:eastAsia="zh-CN"/>
        </w:rPr>
        <w:t>，</w:t>
      </w:r>
      <w:r>
        <w:rPr>
          <w:rFonts w:ascii="Times New Roman" w:hAnsi="Times New Roman" w:eastAsia="方正仿宋_GBK" w:cs="Times New Roman"/>
          <w:sz w:val="32"/>
          <w:szCs w:val="32"/>
        </w:rPr>
        <w:t>现就举</w:t>
      </w:r>
      <w:r>
        <w:rPr>
          <w:rFonts w:ascii="Times New Roman" w:hAnsi="Times New Roman" w:eastAsia="方正仿宋_GBK" w:cs="Times New Roman"/>
          <w:spacing w:val="0"/>
          <w:sz w:val="32"/>
          <w:szCs w:val="32"/>
        </w:rPr>
        <w:t>办</w:t>
      </w:r>
      <w:r>
        <w:rPr>
          <w:rFonts w:hint="eastAsia" w:ascii="Times New Roman" w:hAnsi="Times New Roman" w:eastAsia="方正仿宋_GBK" w:cs="Times New Roman"/>
          <w:b w:val="0"/>
          <w:bCs w:val="0"/>
          <w:sz w:val="32"/>
          <w:szCs w:val="32"/>
        </w:rPr>
        <w:t>“奋斗青春”“话剧团课”创作大赛有关事宜</w:t>
      </w:r>
      <w:r>
        <w:rPr>
          <w:rFonts w:hint="eastAsia" w:ascii="Times New Roman" w:hAnsi="Times New Roman" w:eastAsia="方正仿宋_GBK" w:cs="Times New Roman"/>
          <w:b w:val="0"/>
          <w:bCs w:val="0"/>
          <w:sz w:val="32"/>
          <w:szCs w:val="32"/>
          <w:lang w:val="en-US" w:eastAsia="zh-CN"/>
        </w:rPr>
        <w:t>预</w:t>
      </w:r>
      <w:r>
        <w:rPr>
          <w:rFonts w:hint="eastAsia" w:ascii="Times New Roman" w:hAnsi="Times New Roman" w:eastAsia="方正仿宋_GBK" w:cs="Times New Roman"/>
          <w:b w:val="0"/>
          <w:bCs w:val="0"/>
          <w:sz w:val="32"/>
          <w:szCs w:val="32"/>
        </w:rPr>
        <w:t>通知如下</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如活动时间等未发生变化，不再另发通知</w:t>
      </w:r>
      <w:r>
        <w:rPr>
          <w:rFonts w:hint="eastAsia"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eastAsia="zh-CN"/>
        </w:rPr>
        <w:t>一</w:t>
      </w:r>
      <w:r>
        <w:rPr>
          <w:rFonts w:hint="eastAsia" w:ascii="Times New Roman" w:hAnsi="Times New Roman" w:eastAsia="方正黑体_GBK" w:cs="Times New Roman"/>
          <w:b w:val="0"/>
          <w:bCs w:val="0"/>
          <w:sz w:val="32"/>
          <w:szCs w:val="32"/>
        </w:rPr>
        <w:t>、大赛主题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rPr>
        <w:t>艰苦奋斗</w:t>
      </w:r>
      <w:r>
        <w:rPr>
          <w:rFonts w:hint="eastAsia" w:ascii="Times New Roman" w:hAnsi="Times New Roman" w:eastAsia="方正仿宋_GBK" w:cs="Times New Roman"/>
          <w:b w:val="0"/>
          <w:bCs w:val="0"/>
          <w:sz w:val="32"/>
          <w:szCs w:val="32"/>
          <w:lang w:val="en-US" w:eastAsia="zh-CN"/>
        </w:rPr>
        <w:t xml:space="preserve"> 强我中华</w:t>
      </w:r>
    </w:p>
    <w:p>
      <w:pPr>
        <w:pStyle w:val="6"/>
        <w:keepNext w:val="0"/>
        <w:keepLines w:val="0"/>
        <w:pageBreakBefore w:val="0"/>
        <w:widowControl w:val="0"/>
        <w:kinsoku/>
        <w:overflowPunct/>
        <w:topLinePunct w:val="0"/>
        <w:autoSpaceDE/>
        <w:autoSpaceDN/>
        <w:bidi w:val="0"/>
        <w:adjustRightInd/>
        <w:snapToGrid/>
        <w:spacing w:before="0" w:beforeAutospacing="0" w:after="0" w:afterAutospacing="0" w:line="594" w:lineRule="exact"/>
        <w:ind w:firstLine="668" w:firstLineChars="200"/>
        <w:jc w:val="both"/>
        <w:textAlignment w:val="auto"/>
        <w:rPr>
          <w:rFonts w:ascii="Times New Roman" w:hAnsi="Times New Roman" w:eastAsia="方正黑体_GBK" w:cs="Times New Roman"/>
          <w:spacing w:val="7"/>
          <w:sz w:val="32"/>
        </w:rPr>
      </w:pPr>
      <w:r>
        <w:rPr>
          <w:rFonts w:hint="eastAsia" w:ascii="Times New Roman" w:hAnsi="Times New Roman" w:eastAsia="方正黑体_GBK" w:cs="Times New Roman"/>
          <w:spacing w:val="7"/>
          <w:sz w:val="32"/>
        </w:rPr>
        <w:t>二、活动</w:t>
      </w:r>
      <w:r>
        <w:rPr>
          <w:rFonts w:ascii="Times New Roman" w:hAnsi="Times New Roman" w:eastAsia="方正黑体_GBK" w:cs="Times New Roman"/>
          <w:spacing w:val="7"/>
          <w:sz w:val="32"/>
        </w:rPr>
        <w:t>时间</w:t>
      </w:r>
    </w:p>
    <w:p>
      <w:pPr>
        <w:keepNext w:val="0"/>
        <w:keepLines w:val="0"/>
        <w:pageBreakBefore w:val="0"/>
        <w:widowControl w:val="0"/>
        <w:kinsoku/>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至</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val="en-US" w:eastAsia="zh-CN"/>
        </w:rPr>
        <w:t>三、</w:t>
      </w:r>
      <w:r>
        <w:rPr>
          <w:rFonts w:hint="eastAsia" w:ascii="Times New Roman" w:hAnsi="Times New Roman" w:eastAsia="方正黑体_GBK" w:cs="Times New Roman"/>
          <w:b w:val="0"/>
          <w:bCs w:val="0"/>
          <w:sz w:val="32"/>
          <w:szCs w:val="32"/>
        </w:rPr>
        <w:t>参与对象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在渝高校青年师生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eastAsia="zh-CN"/>
        </w:rPr>
        <w:t>四</w:t>
      </w:r>
      <w:r>
        <w:rPr>
          <w:rFonts w:hint="eastAsia" w:ascii="Times New Roman" w:hAnsi="Times New Roman" w:eastAsia="方正黑体_GBK" w:cs="Times New Roman"/>
          <w:b w:val="0"/>
          <w:bCs w:val="0"/>
          <w:sz w:val="32"/>
          <w:szCs w:val="32"/>
        </w:rPr>
        <w:t>、组织机构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主办单位：中共重庆市委宣传部、中共重庆市委教育工委、重庆市教委、共青团重庆市委、共青团四川省委、重庆市学联、四川省学联</w:t>
      </w:r>
    </w:p>
    <w:p>
      <w:pPr>
        <w:pStyle w:val="2"/>
        <w:rPr>
          <w:rFonts w:hint="eastAsia" w:ascii="Times New Roman" w:hAnsi="Times New Roman" w:cs="Times New Roman"/>
        </w:rPr>
      </w:pPr>
      <w:r>
        <w:rPr>
          <w:rFonts w:hint="eastAsia" w:ascii="Times New Roman" w:hAnsi="Times New Roman" w:eastAsia="方正仿宋简体" w:cs="Times New Roman"/>
          <w:sz w:val="33"/>
          <w:szCs w:val="33"/>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192405</wp:posOffset>
                </wp:positionV>
                <wp:extent cx="578167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81675"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15.15pt;height:0pt;width:455.25pt;z-index:251663360;mso-width-relative:page;mso-height-relative:page;" filled="f" stroked="t" coordsize="21600,21600" o:gfxdata="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xmyTNMAAAAGAQAADwAAAAAAAAABACAAAAAiAAAAZHJzL2Rvd25yZXYueG1sUEsBAhQA&#10;FAAAAAgAh07iQNHmaDn3AQAA5AMAAA4AAAAAAAAAAQAgAAAAIgEAAGRycy9lMm9Eb2MueG1sUEsF&#10;BgAAAAAGAAYAWQEAAIsFAAAAAA==&#10;">
                <v:fill on="f" focussize="0,0"/>
                <v:stroke color="#FF0000" joinstyle="round"/>
                <v:imagedata o:title=""/>
                <o:lock v:ext="edit" aspectratio="f"/>
              </v:line>
            </w:pict>
          </mc:Fallback>
        </mc:AlternateContent>
      </w:r>
      <w:r>
        <w:rPr>
          <w:rFonts w:ascii="Times New Roman" w:hAnsi="Times New Roman" w:eastAsia="宋体" w:cs="Times New Roman"/>
          <w:szCs w:val="2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267970</wp:posOffset>
                </wp:positionV>
                <wp:extent cx="5800725" cy="0"/>
                <wp:effectExtent l="0" t="19050" r="9525" b="19050"/>
                <wp:wrapNone/>
                <wp:docPr id="6" name="直接连接符 6"/>
                <wp:cNvGraphicFramePr/>
                <a:graphic xmlns:a="http://schemas.openxmlformats.org/drawingml/2006/main">
                  <a:graphicData uri="http://schemas.microsoft.com/office/word/2010/wordprocessingShape">
                    <wps:wsp>
                      <wps:cNvCnPr/>
                      <wps:spPr>
                        <a:xfrm flipV="1">
                          <a:off x="0" y="0"/>
                          <a:ext cx="5800725" cy="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25pt;margin-top:21.1pt;height:0pt;width:456.75pt;z-index:251662336;mso-width-relative:page;mso-height-relative:page;" filled="f" stroked="t" coordsize="21600,21600" o:gfxdata="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6jVudcAAAAIAQAADwAAAAAAAAABACAAAAAiAAAAZHJzL2Rvd25yZXYu&#10;eG1sUEsBAhQAFAAAAAgAh07iQOWCDqL8AQAA8QMAAA4AAAAAAAAAAQAgAAAAJgEAAGRycy9lMm9E&#10;b2MueG1sUEsFBgAAAAAGAAYAWQEAAJQ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承办单位：重庆理工大学、重庆市团校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协办单位</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中国移动通信集团重庆有限公司</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eastAsia="zh-CN"/>
        </w:rPr>
        <w:t>比赛</w:t>
      </w:r>
      <w:r>
        <w:rPr>
          <w:rFonts w:hint="eastAsia" w:ascii="Times New Roman" w:hAnsi="Times New Roman" w:eastAsia="方正黑体_GBK" w:cs="Times New Roman"/>
          <w:b w:val="0"/>
          <w:bCs w:val="0"/>
          <w:sz w:val="32"/>
          <w:szCs w:val="32"/>
        </w:rPr>
        <w:t>形式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rPr>
      </w:pPr>
      <w:r>
        <w:rPr>
          <w:rFonts w:hint="eastAsia" w:ascii="Times New Roman" w:hAnsi="Times New Roman" w:eastAsia="方正仿宋_GBK" w:cs="Times New Roman"/>
          <w:b w:val="0"/>
          <w:bCs w:val="0"/>
          <w:sz w:val="32"/>
          <w:szCs w:val="32"/>
          <w:lang w:val="en-US" w:eastAsia="zh-CN"/>
        </w:rPr>
        <w:t>本次比赛紧扣</w:t>
      </w:r>
      <w:r>
        <w:rPr>
          <w:rFonts w:hint="eastAsia" w:ascii="Times New Roman" w:hAnsi="Times New Roman" w:eastAsia="方正仿宋_GBK" w:cs="Times New Roman"/>
          <w:b w:val="0"/>
          <w:bCs w:val="0"/>
          <w:sz w:val="32"/>
          <w:szCs w:val="32"/>
        </w:rPr>
        <w:t>“艰苦奋斗</w:t>
      </w:r>
      <w:r>
        <w:rPr>
          <w:rFonts w:hint="eastAsia" w:ascii="Times New Roman" w:hAnsi="Times New Roman" w:eastAsia="方正仿宋_GBK" w:cs="Times New Roman"/>
          <w:b w:val="0"/>
          <w:bCs w:val="0"/>
          <w:sz w:val="32"/>
          <w:szCs w:val="32"/>
          <w:lang w:val="en-US" w:eastAsia="zh-CN"/>
        </w:rPr>
        <w:t xml:space="preserve"> 强我中华</w:t>
      </w:r>
      <w:r>
        <w:rPr>
          <w:rFonts w:hint="eastAsia" w:ascii="Times New Roman" w:hAnsi="Times New Roman" w:eastAsia="方正仿宋_GBK" w:cs="Times New Roman"/>
          <w:b w:val="0"/>
          <w:bCs w:val="0"/>
          <w:sz w:val="32"/>
          <w:szCs w:val="32"/>
        </w:rPr>
        <w:t>”主题</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以团支部为单位报名参赛。拟通过</w:t>
      </w:r>
      <w:r>
        <w:rPr>
          <w:rFonts w:hint="eastAsia" w:ascii="Times New Roman" w:hAnsi="Times New Roman" w:eastAsia="方正仿宋_GBK" w:cs="Times New Roman"/>
          <w:b w:val="0"/>
          <w:bCs w:val="0"/>
          <w:sz w:val="32"/>
          <w:szCs w:val="32"/>
        </w:rPr>
        <w:t>剧目创作大赛</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剧本创作大赛</w:t>
      </w:r>
      <w:r>
        <w:rPr>
          <w:rFonts w:hint="eastAsia" w:ascii="Times New Roman" w:hAnsi="Times New Roman" w:eastAsia="方正仿宋_GBK" w:cs="Times New Roman"/>
          <w:b w:val="0"/>
          <w:bCs w:val="0"/>
          <w:sz w:val="32"/>
          <w:szCs w:val="32"/>
          <w:lang w:eastAsia="zh-CN"/>
        </w:rPr>
        <w:t>和</w:t>
      </w:r>
      <w:r>
        <w:rPr>
          <w:rFonts w:hint="eastAsia" w:ascii="Times New Roman" w:hAnsi="Times New Roman" w:eastAsia="方正仿宋_GBK" w:cs="Times New Roman"/>
          <w:b w:val="0"/>
          <w:bCs w:val="0"/>
          <w:sz w:val="32"/>
          <w:szCs w:val="32"/>
        </w:rPr>
        <w:t>“云创培”研修班</w:t>
      </w:r>
      <w:r>
        <w:rPr>
          <w:rFonts w:hint="eastAsia" w:ascii="Times New Roman" w:hAnsi="Times New Roman" w:eastAsia="方正仿宋_GBK" w:cs="Times New Roman"/>
          <w:b w:val="0"/>
          <w:bCs w:val="0"/>
          <w:sz w:val="32"/>
          <w:szCs w:val="32"/>
          <w:lang w:eastAsia="zh-CN"/>
        </w:rPr>
        <w:t>等形式，</w:t>
      </w:r>
      <w:r>
        <w:rPr>
          <w:rFonts w:hint="eastAsia" w:ascii="Times New Roman" w:hAnsi="Times New Roman" w:eastAsia="方正仿宋_GBK" w:cs="Times New Roman"/>
          <w:b w:val="0"/>
          <w:bCs w:val="0"/>
          <w:sz w:val="32"/>
          <w:szCs w:val="32"/>
        </w:rPr>
        <w:t>鼓励</w:t>
      </w:r>
      <w:r>
        <w:rPr>
          <w:rFonts w:hint="eastAsia" w:ascii="Times New Roman" w:hAnsi="Times New Roman" w:eastAsia="方正仿宋_GBK" w:cs="Times New Roman"/>
          <w:b w:val="0"/>
          <w:bCs w:val="0"/>
          <w:sz w:val="32"/>
          <w:szCs w:val="32"/>
          <w:lang w:eastAsia="zh-CN"/>
        </w:rPr>
        <w:t>引导</w:t>
      </w:r>
      <w:r>
        <w:rPr>
          <w:rFonts w:hint="eastAsia" w:ascii="Times New Roman" w:hAnsi="Times New Roman" w:eastAsia="方正仿宋_GBK" w:cs="Times New Roman"/>
          <w:b w:val="0"/>
          <w:bCs w:val="0"/>
          <w:sz w:val="32"/>
          <w:szCs w:val="32"/>
        </w:rPr>
        <w:t>青年师生</w:t>
      </w:r>
      <w:r>
        <w:rPr>
          <w:rFonts w:hint="eastAsia" w:ascii="Times New Roman" w:hAnsi="Times New Roman" w:eastAsia="方正仿宋_GBK" w:cs="Times New Roman"/>
          <w:b w:val="0"/>
          <w:bCs w:val="0"/>
          <w:sz w:val="32"/>
          <w:szCs w:val="32"/>
          <w:lang w:eastAsia="zh-CN"/>
        </w:rPr>
        <w:t>创作一批</w:t>
      </w:r>
      <w:r>
        <w:rPr>
          <w:rFonts w:hint="eastAsia" w:ascii="Times New Roman" w:hAnsi="Times New Roman" w:eastAsia="方正仿宋_GBK" w:cs="Times New Roman"/>
          <w:b w:val="0"/>
          <w:bCs w:val="0"/>
          <w:sz w:val="32"/>
          <w:szCs w:val="32"/>
          <w:lang w:val="en-US" w:eastAsia="zh-CN"/>
        </w:rPr>
        <w:t>能体现重庆特色的</w:t>
      </w:r>
      <w:r>
        <w:rPr>
          <w:rFonts w:hint="eastAsia" w:ascii="Times New Roman" w:hAnsi="Times New Roman" w:eastAsia="方正仿宋_GBK" w:cs="Times New Roman"/>
          <w:b w:val="0"/>
          <w:bCs w:val="0"/>
          <w:sz w:val="32"/>
          <w:szCs w:val="32"/>
          <w:lang w:eastAsia="zh-CN"/>
        </w:rPr>
        <w:t>优秀剧目和优秀剧本，发现培育一批优秀的青年文艺工作者，培育一批有特色的话剧社团</w:t>
      </w:r>
      <w:r>
        <w:rPr>
          <w:rFonts w:hint="eastAsia"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eastAsia="zh-CN"/>
        </w:rPr>
        <w:t>六</w:t>
      </w:r>
      <w:r>
        <w:rPr>
          <w:rFonts w:hint="eastAsia" w:ascii="Times New Roman" w:hAnsi="Times New Roman" w:eastAsia="方正黑体_GBK" w:cs="Times New Roman"/>
          <w:b w:val="0"/>
          <w:bCs w:val="0"/>
          <w:sz w:val="32"/>
          <w:szCs w:val="32"/>
        </w:rPr>
        <w:t>、赛程安排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楷体_GBK" w:cs="Times New Roman"/>
          <w:b w:val="0"/>
          <w:bCs w:val="0"/>
          <w:sz w:val="32"/>
          <w:szCs w:val="32"/>
        </w:rPr>
      </w:pPr>
      <w:r>
        <w:rPr>
          <w:rFonts w:hint="eastAsia" w:ascii="Times New Roman" w:hAnsi="Times New Roman" w:eastAsia="方正楷体_GBK" w:cs="Times New Roman"/>
          <w:b w:val="0"/>
          <w:bCs w:val="0"/>
          <w:sz w:val="32"/>
          <w:szCs w:val="32"/>
        </w:rPr>
        <w:t>（一）“话剧团课”剧目创作大赛</w:t>
      </w:r>
    </w:p>
    <w:p>
      <w:pPr>
        <w:keepNext w:val="0"/>
        <w:keepLines w:val="0"/>
        <w:pageBreakBefore w:val="0"/>
        <w:widowControl w:val="0"/>
        <w:kinsoku/>
        <w:overflowPunct/>
        <w:topLinePunct w:val="0"/>
        <w:autoSpaceDE/>
        <w:autoSpaceDN/>
        <w:bidi w:val="0"/>
        <w:adjustRightInd/>
        <w:spacing w:line="594"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 xml:space="preserve"> 校级选拔赛</w:t>
      </w:r>
    </w:p>
    <w:p>
      <w:pPr>
        <w:keepNext w:val="0"/>
        <w:keepLines w:val="0"/>
        <w:pageBreakBefore w:val="0"/>
        <w:widowControl w:val="0"/>
        <w:kinsoku/>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时间：</w:t>
      </w:r>
      <w:r>
        <w:rPr>
          <w:rFonts w:hint="eastAsia" w:ascii="Times New Roman" w:hAnsi="Times New Roman" w:eastAsia="方正仿宋_GBK" w:cs="Times New Roman"/>
          <w:b w:val="0"/>
          <w:bCs w:val="0"/>
          <w:sz w:val="32"/>
          <w:szCs w:val="32"/>
          <w:lang w:val="en-US" w:eastAsia="zh-CN"/>
        </w:rPr>
        <w:t>3月16日—3月23日</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形式：各</w:t>
      </w:r>
      <w:r>
        <w:rPr>
          <w:rFonts w:ascii="Times New Roman" w:hAnsi="Times New Roman" w:eastAsia="方正仿宋_GBK" w:cs="Times New Roman"/>
          <w:b w:val="0"/>
          <w:bCs w:val="0"/>
          <w:sz w:val="32"/>
          <w:szCs w:val="32"/>
        </w:rPr>
        <w:t>高校团委</w:t>
      </w:r>
      <w:r>
        <w:rPr>
          <w:rFonts w:hint="eastAsia" w:ascii="Times New Roman" w:hAnsi="Times New Roman" w:eastAsia="方正仿宋_GBK" w:cs="Times New Roman"/>
          <w:b w:val="0"/>
          <w:bCs w:val="0"/>
          <w:sz w:val="32"/>
          <w:szCs w:val="32"/>
          <w:lang w:eastAsia="zh-CN"/>
        </w:rPr>
        <w:t>指导团支部围绕选题要求进行剧目创作，</w:t>
      </w:r>
      <w:r>
        <w:rPr>
          <w:rFonts w:ascii="Times New Roman" w:hAnsi="Times New Roman" w:eastAsia="方正仿宋_GBK" w:cs="Times New Roman"/>
          <w:b w:val="0"/>
          <w:bCs w:val="0"/>
          <w:sz w:val="32"/>
          <w:szCs w:val="32"/>
        </w:rPr>
        <w:t>择优</w:t>
      </w:r>
      <w:r>
        <w:rPr>
          <w:rFonts w:hint="eastAsia" w:ascii="Times New Roman" w:hAnsi="Times New Roman" w:eastAsia="方正仿宋_GBK" w:cs="Times New Roman"/>
          <w:b w:val="0"/>
          <w:bCs w:val="0"/>
          <w:sz w:val="32"/>
          <w:szCs w:val="32"/>
          <w:lang w:val="en-US" w:eastAsia="zh-CN"/>
        </w:rPr>
        <w:t>推荐1—</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部作品参加市级初赛。</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推荐参加市级初赛的作品需</w:t>
      </w:r>
      <w:r>
        <w:rPr>
          <w:rFonts w:hint="eastAsia" w:ascii="Times New Roman" w:hAnsi="Times New Roman" w:eastAsia="方正仿宋_GBK" w:cs="Times New Roman"/>
          <w:b w:val="0"/>
          <w:bCs w:val="0"/>
          <w:sz w:val="32"/>
          <w:szCs w:val="32"/>
          <w:highlight w:val="none"/>
          <w:lang w:eastAsia="zh-CN"/>
        </w:rPr>
        <w:t>填写</w:t>
      </w:r>
      <w:r>
        <w:rPr>
          <w:rFonts w:hint="eastAsia" w:ascii="Times New Roman" w:hAnsi="Times New Roman" w:eastAsia="方正仿宋_GBK" w:cs="Times New Roman"/>
          <w:b w:val="0"/>
          <w:bCs w:val="0"/>
          <w:sz w:val="32"/>
          <w:szCs w:val="32"/>
          <w:highlight w:val="none"/>
        </w:rPr>
        <w:t>《“奋斗青春”话剧团课</w:t>
      </w:r>
      <w:r>
        <w:rPr>
          <w:rFonts w:hint="eastAsia" w:ascii="Times New Roman" w:hAnsi="Times New Roman" w:eastAsia="方正仿宋_GBK" w:cs="Times New Roman"/>
          <w:b w:val="0"/>
          <w:bCs w:val="0"/>
          <w:sz w:val="32"/>
          <w:szCs w:val="32"/>
          <w:highlight w:val="none"/>
          <w:lang w:val="en-US" w:eastAsia="zh-CN"/>
        </w:rPr>
        <w:t>剧目创作大赛</w:t>
      </w:r>
      <w:r>
        <w:rPr>
          <w:rFonts w:hint="eastAsia" w:ascii="Times New Roman" w:hAnsi="Times New Roman" w:eastAsia="方正仿宋_GBK" w:cs="Times New Roman"/>
          <w:b w:val="0"/>
          <w:bCs w:val="0"/>
          <w:sz w:val="32"/>
          <w:szCs w:val="32"/>
          <w:highlight w:val="none"/>
        </w:rPr>
        <w:t>报名表》</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附件1）、</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lang w:val="en-US" w:eastAsia="zh-CN"/>
        </w:rPr>
        <w:t>“奋斗青春”话剧团课</w:t>
      </w:r>
      <w:r>
        <w:rPr>
          <w:rFonts w:hint="eastAsia" w:ascii="Times New Roman" w:hAnsi="Times New Roman" w:eastAsia="方正仿宋_GBK" w:cs="Times New Roman"/>
          <w:b w:val="0"/>
          <w:bCs w:val="0"/>
          <w:sz w:val="32"/>
          <w:szCs w:val="32"/>
          <w:highlight w:val="none"/>
          <w:lang w:val="en-US" w:eastAsia="zh-CN"/>
        </w:rPr>
        <w:t>剧目</w:t>
      </w:r>
      <w:r>
        <w:rPr>
          <w:rFonts w:hint="eastAsia" w:ascii="Times New Roman" w:hAnsi="Times New Roman" w:eastAsia="方正仿宋_GBK" w:cs="Times New Roman"/>
          <w:b w:val="0"/>
          <w:bCs w:val="0"/>
          <w:sz w:val="32"/>
          <w:szCs w:val="32"/>
          <w:lang w:val="en-US" w:eastAsia="zh-CN"/>
        </w:rPr>
        <w:t>创作大赛汇总表</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附件3）和《</w:t>
      </w:r>
      <w:r>
        <w:rPr>
          <w:rFonts w:hint="eastAsia" w:ascii="Times New Roman" w:hAnsi="Times New Roman" w:eastAsia="方正仿宋_GBK" w:cs="Times New Roman"/>
          <w:b w:val="0"/>
          <w:bCs w:val="0"/>
          <w:sz w:val="32"/>
          <w:szCs w:val="32"/>
          <w:lang w:val="en-US" w:eastAsia="zh-CN"/>
        </w:rPr>
        <w:t>“奋斗青春”话剧团课参赛承诺书</w:t>
      </w:r>
      <w:r>
        <w:rPr>
          <w:rFonts w:hint="eastAsia" w:ascii="Times New Roman" w:hAnsi="Times New Roman" w:eastAsia="方正仿宋_GBK" w:cs="Times New Roman"/>
          <w:b w:val="0"/>
          <w:bCs w:val="0"/>
          <w:sz w:val="32"/>
          <w:szCs w:val="32"/>
          <w:highlight w:val="none"/>
          <w:lang w:val="en-US" w:eastAsia="zh-CN"/>
        </w:rPr>
        <w:t>》（附件7）并</w:t>
      </w:r>
      <w:r>
        <w:rPr>
          <w:rFonts w:hint="eastAsia" w:ascii="Times New Roman" w:hAnsi="Times New Roman" w:eastAsia="方正仿宋_GBK" w:cs="Times New Roman"/>
          <w:b w:val="0"/>
          <w:bCs w:val="0"/>
          <w:sz w:val="32"/>
          <w:szCs w:val="32"/>
          <w:highlight w:val="none"/>
        </w:rPr>
        <w:t>于</w:t>
      </w:r>
      <w:r>
        <w:rPr>
          <w:rFonts w:hint="eastAsia" w:ascii="Times New Roman" w:hAnsi="Times New Roman" w:eastAsia="方正仿宋_GBK" w:cs="Times New Roman"/>
          <w:b w:val="0"/>
          <w:bCs w:val="0"/>
          <w:sz w:val="32"/>
          <w:szCs w:val="32"/>
          <w:highlight w:val="none"/>
          <w:lang w:val="en-US" w:eastAsia="zh-CN"/>
        </w:rPr>
        <w:t>2023年</w:t>
      </w:r>
      <w:r>
        <w:rPr>
          <w:rFonts w:hint="eastAsia" w:ascii="Times New Roman" w:hAnsi="Times New Roman" w:eastAsia="方正仿宋_GBK" w:cs="Times New Roman"/>
          <w:b w:val="0"/>
          <w:bCs w:val="0"/>
          <w:sz w:val="32"/>
          <w:szCs w:val="32"/>
          <w:highlight w:val="none"/>
        </w:rPr>
        <w:t>3月</w:t>
      </w:r>
      <w:r>
        <w:rPr>
          <w:rFonts w:hint="eastAsia" w:ascii="Times New Roman" w:hAnsi="Times New Roman" w:eastAsia="方正仿宋_GBK" w:cs="Times New Roman"/>
          <w:b w:val="0"/>
          <w:bCs w:val="0"/>
          <w:sz w:val="32"/>
          <w:szCs w:val="32"/>
          <w:highlight w:val="none"/>
          <w:lang w:val="en-US" w:eastAsia="zh-CN"/>
        </w:rPr>
        <w:t>23</w:t>
      </w:r>
      <w:r>
        <w:rPr>
          <w:rFonts w:hint="eastAsia" w:ascii="Times New Roman" w:hAnsi="Times New Roman" w:eastAsia="方正仿宋_GBK" w:cs="Times New Roman"/>
          <w:b w:val="0"/>
          <w:bCs w:val="0"/>
          <w:sz w:val="32"/>
          <w:szCs w:val="32"/>
          <w:highlight w:val="none"/>
        </w:rPr>
        <w:t>日</w:t>
      </w:r>
      <w:r>
        <w:rPr>
          <w:rFonts w:hint="eastAsia" w:ascii="Times New Roman" w:hAnsi="Times New Roman" w:eastAsia="方正仿宋_GBK" w:cs="Times New Roman"/>
          <w:b w:val="0"/>
          <w:bCs w:val="0"/>
          <w:sz w:val="32"/>
          <w:szCs w:val="32"/>
          <w:highlight w:val="none"/>
          <w:lang w:val="en-US" w:eastAsia="zh-CN"/>
        </w:rPr>
        <w:t>下午18:</w:t>
      </w:r>
      <w:r>
        <w:rPr>
          <w:rFonts w:hint="eastAsia" w:ascii="Times New Roman" w:hAnsi="Times New Roman" w:eastAsia="方正仿宋_GBK" w:cs="Times New Roman"/>
          <w:b w:val="0"/>
          <w:bCs w:val="0"/>
          <w:sz w:val="32"/>
          <w:szCs w:val="32"/>
          <w:highlight w:val="none"/>
        </w:rPr>
        <w:t>00前</w:t>
      </w:r>
      <w:r>
        <w:rPr>
          <w:rFonts w:hint="eastAsia" w:ascii="Times New Roman" w:hAnsi="Times New Roman" w:eastAsia="方正仿宋_GBK" w:cs="Times New Roman"/>
          <w:b w:val="0"/>
          <w:bCs w:val="0"/>
          <w:sz w:val="32"/>
          <w:szCs w:val="32"/>
          <w:highlight w:val="none"/>
          <w:lang w:eastAsia="zh-CN"/>
        </w:rPr>
        <w:t>，以学校为单位，上传至</w:t>
      </w:r>
      <w:r>
        <w:rPr>
          <w:rFonts w:hint="eastAsia"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移动云盘</w:t>
      </w:r>
      <w:r>
        <w:rPr>
          <w:rFonts w:hint="eastAsia"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2023年</w:t>
      </w:r>
      <w:r>
        <w:rPr>
          <w:rFonts w:hint="eastAsia" w:ascii="Times New Roman" w:hAnsi="Times New Roman" w:eastAsia="方正仿宋_GBK" w:cs="Times New Roman"/>
          <w:b w:val="0"/>
          <w:bCs w:val="0"/>
          <w:sz w:val="32"/>
          <w:szCs w:val="32"/>
          <w:highlight w:val="none"/>
        </w:rPr>
        <w:t>校园之春</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话剧团课</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校级选拔赛</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文件夹</w:t>
      </w:r>
      <w:r>
        <w:rPr>
          <w:rFonts w:hint="eastAsia" w:ascii="Times New Roman" w:hAnsi="Times New Roman" w:eastAsia="方正仿宋_GBK" w:cs="Times New Roman"/>
          <w:b w:val="0"/>
          <w:bCs w:val="0"/>
          <w:sz w:val="32"/>
          <w:szCs w:val="32"/>
          <w:highlight w:val="none"/>
          <w:lang w:eastAsia="zh-CN"/>
        </w:rPr>
        <w:t>，文件夹统一</w:t>
      </w:r>
      <w:r>
        <w:rPr>
          <w:rFonts w:hint="eastAsia" w:ascii="Times New Roman" w:hAnsi="Times New Roman" w:eastAsia="方正仿宋_GBK" w:cs="Times New Roman"/>
          <w:b w:val="0"/>
          <w:bCs w:val="0"/>
          <w:sz w:val="32"/>
          <w:szCs w:val="32"/>
          <w:highlight w:val="none"/>
        </w:rPr>
        <w:t>以“学校名称+姓名+剧目创作”格式命名（上传操作手册将通过领队工作群发布）</w:t>
      </w:r>
      <w:r>
        <w:rPr>
          <w:rFonts w:hint="eastAsia"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评审方式：大赛组委会</w:t>
      </w:r>
      <w:r>
        <w:rPr>
          <w:rFonts w:hint="eastAsia" w:ascii="Times New Roman" w:hAnsi="Times New Roman" w:eastAsia="方正仿宋_GBK" w:cs="Times New Roman"/>
          <w:kern w:val="0"/>
          <w:sz w:val="32"/>
          <w:szCs w:val="32"/>
        </w:rPr>
        <w:t>邀请专家评委对参赛作品</w:t>
      </w:r>
      <w:r>
        <w:rPr>
          <w:rFonts w:hint="eastAsia" w:ascii="Times New Roman" w:hAnsi="Times New Roman" w:eastAsia="方正仿宋_GBK" w:cs="Times New Roman"/>
          <w:kern w:val="0"/>
          <w:sz w:val="32"/>
          <w:szCs w:val="32"/>
          <w:lang w:eastAsia="zh-CN"/>
        </w:rPr>
        <w:t>的主题、表现形式、创作思路、故事梗概进行综合</w:t>
      </w:r>
      <w:r>
        <w:rPr>
          <w:rFonts w:hint="eastAsia" w:ascii="Times New Roman" w:hAnsi="Times New Roman" w:eastAsia="方正仿宋_GBK" w:cs="Times New Roman"/>
          <w:kern w:val="0"/>
          <w:sz w:val="32"/>
          <w:szCs w:val="32"/>
        </w:rPr>
        <w:t>评审</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择优推荐30部作品入围市级初赛</w:t>
      </w:r>
      <w:r>
        <w:rPr>
          <w:rFonts w:ascii="Times New Roman" w:hAnsi="Times New Roman" w:eastAsia="方正仿宋_GBK" w:cs="Times New Roman"/>
          <w:b w:val="0"/>
          <w:bCs w:val="0"/>
          <w:sz w:val="32"/>
          <w:szCs w:val="32"/>
        </w:rPr>
        <w:t>。</w:t>
      </w:r>
    </w:p>
    <w:p>
      <w:pPr>
        <w:keepNext w:val="0"/>
        <w:keepLines w:val="0"/>
        <w:pageBreakBefore w:val="0"/>
        <w:widowControl w:val="0"/>
        <w:numPr>
          <w:ilvl w:val="0"/>
          <w:numId w:val="2"/>
        </w:numPr>
        <w:kinsoku/>
        <w:overflowPunct/>
        <w:topLinePunct w:val="0"/>
        <w:autoSpaceDE/>
        <w:autoSpaceDN/>
        <w:bidi w:val="0"/>
        <w:adjustRightInd/>
        <w:spacing w:line="594"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市级初赛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时间：</w:t>
      </w:r>
      <w:r>
        <w:rPr>
          <w:rFonts w:hint="eastAsia" w:ascii="Times New Roman" w:hAnsi="Times New Roman" w:eastAsia="方正仿宋_GBK" w:cs="Times New Roman"/>
          <w:b w:val="0"/>
          <w:bCs w:val="0"/>
          <w:sz w:val="32"/>
          <w:szCs w:val="32"/>
          <w:lang w:val="en-US" w:eastAsia="zh-CN"/>
        </w:rPr>
        <w:t>3月27日—4月6日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形式：</w:t>
      </w:r>
      <w:r>
        <w:rPr>
          <w:rFonts w:hint="eastAsia" w:ascii="Times New Roman" w:hAnsi="Times New Roman" w:eastAsia="方正仿宋_GBK" w:cs="Times New Roman"/>
          <w:b w:val="0"/>
          <w:bCs w:val="0"/>
          <w:sz w:val="32"/>
          <w:szCs w:val="32"/>
          <w:lang w:val="en-US" w:eastAsia="zh-CN"/>
        </w:rPr>
        <w:t>入围市级初赛的作品根据</w:t>
      </w:r>
      <w:r>
        <w:rPr>
          <w:rFonts w:hint="eastAsia" w:ascii="Times New Roman" w:hAnsi="Times New Roman" w:eastAsia="方正仿宋_GBK" w:cs="Times New Roman"/>
          <w:b w:val="0"/>
          <w:bCs w:val="0"/>
          <w:sz w:val="32"/>
          <w:szCs w:val="32"/>
          <w:highlight w:val="none"/>
        </w:rPr>
        <w:t>《“奋斗青春”话剧团课</w:t>
      </w:r>
      <w:r>
        <w:rPr>
          <w:rFonts w:hint="eastAsia" w:ascii="Times New Roman" w:hAnsi="Times New Roman" w:eastAsia="方正仿宋_GBK" w:cs="Times New Roman"/>
          <w:b w:val="0"/>
          <w:bCs w:val="0"/>
          <w:sz w:val="32"/>
          <w:szCs w:val="32"/>
          <w:highlight w:val="none"/>
          <w:lang w:val="en-US" w:eastAsia="zh-CN"/>
        </w:rPr>
        <w:t>创作大赛</w:t>
      </w:r>
      <w:r>
        <w:rPr>
          <w:rFonts w:hint="eastAsia" w:ascii="Times New Roman" w:hAnsi="Times New Roman" w:eastAsia="方正仿宋_GBK" w:cs="Times New Roman"/>
          <w:b w:val="0"/>
          <w:bCs w:val="0"/>
          <w:sz w:val="32"/>
          <w:szCs w:val="32"/>
          <w:highlight w:val="none"/>
          <w:lang w:eastAsia="zh-CN"/>
        </w:rPr>
        <w:t>参赛须知</w:t>
      </w:r>
      <w:r>
        <w:rPr>
          <w:rFonts w:hint="eastAsia"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lang w:val="en-US" w:eastAsia="zh-CN"/>
        </w:rPr>
        <w:t>撰写电子剧本，并于4</w:t>
      </w:r>
      <w:r>
        <w:rPr>
          <w:rFonts w:hint="eastAsia" w:ascii="Times New Roman" w:hAnsi="Times New Roman" w:eastAsia="方正仿宋_GBK" w:cs="Times New Roman"/>
          <w:b w:val="0"/>
          <w:bCs w:val="0"/>
          <w:sz w:val="32"/>
          <w:szCs w:val="32"/>
          <w:highlight w:val="none"/>
          <w:lang w:val="en-US" w:eastAsia="zh-CN"/>
        </w:rPr>
        <w:t>月6日下午18:</w:t>
      </w:r>
      <w:r>
        <w:rPr>
          <w:rFonts w:hint="eastAsia" w:ascii="Times New Roman" w:hAnsi="Times New Roman" w:eastAsia="方正仿宋_GBK" w:cs="Times New Roman"/>
          <w:b w:val="0"/>
          <w:bCs w:val="0"/>
          <w:sz w:val="32"/>
          <w:szCs w:val="32"/>
          <w:highlight w:val="none"/>
        </w:rPr>
        <w:t>00前</w:t>
      </w:r>
      <w:r>
        <w:rPr>
          <w:rFonts w:hint="eastAsia" w:ascii="Times New Roman" w:hAnsi="Times New Roman" w:eastAsia="方正仿宋_GBK" w:cs="Times New Roman"/>
          <w:b w:val="0"/>
          <w:bCs w:val="0"/>
          <w:sz w:val="32"/>
          <w:szCs w:val="32"/>
          <w:lang w:val="en-US" w:eastAsia="zh-CN"/>
        </w:rPr>
        <w:t>，以学校为单位，将电子剧本</w:t>
      </w:r>
      <w:r>
        <w:rPr>
          <w:rFonts w:hint="eastAsia" w:ascii="Times New Roman" w:hAnsi="Times New Roman" w:eastAsia="方正仿宋_GBK" w:cs="Times New Roman"/>
          <w:b w:val="0"/>
          <w:bCs w:val="0"/>
          <w:sz w:val="32"/>
          <w:szCs w:val="32"/>
          <w:highlight w:val="none"/>
          <w:lang w:eastAsia="zh-CN"/>
        </w:rPr>
        <w:t>上传至</w:t>
      </w:r>
      <w:r>
        <w:rPr>
          <w:rFonts w:hint="eastAsia"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移动云盘</w:t>
      </w:r>
      <w:r>
        <w:rPr>
          <w:rFonts w:hint="eastAsia"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2023年</w:t>
      </w:r>
      <w:r>
        <w:rPr>
          <w:rFonts w:hint="eastAsia" w:ascii="Times New Roman" w:hAnsi="Times New Roman" w:eastAsia="方正仿宋_GBK" w:cs="Times New Roman"/>
          <w:b w:val="0"/>
          <w:bCs w:val="0"/>
          <w:sz w:val="32"/>
          <w:szCs w:val="32"/>
          <w:highlight w:val="none"/>
        </w:rPr>
        <w:t>校园之春</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话剧团课</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市级初赛</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文件夹</w:t>
      </w:r>
      <w:r>
        <w:rPr>
          <w:rFonts w:hint="eastAsia" w:ascii="Times New Roman" w:hAnsi="Times New Roman" w:eastAsia="方正仿宋_GBK" w:cs="Times New Roman"/>
          <w:b w:val="0"/>
          <w:bCs w:val="0"/>
          <w:sz w:val="32"/>
          <w:szCs w:val="32"/>
          <w:highlight w:val="none"/>
          <w:lang w:eastAsia="zh-CN"/>
        </w:rPr>
        <w:t>，文件夹统一</w:t>
      </w:r>
      <w:r>
        <w:rPr>
          <w:rFonts w:hint="eastAsia" w:ascii="Times New Roman" w:hAnsi="Times New Roman" w:eastAsia="方正仿宋_GBK" w:cs="Times New Roman"/>
          <w:b w:val="0"/>
          <w:bCs w:val="0"/>
          <w:sz w:val="32"/>
          <w:szCs w:val="32"/>
          <w:highlight w:val="none"/>
        </w:rPr>
        <w:t>以“学校名称+姓名+剧目创作”格式命名（上传操作手册将通过领队工作群发布）</w:t>
      </w:r>
      <w:r>
        <w:rPr>
          <w:rFonts w:hint="eastAsia" w:ascii="Times New Roman" w:hAnsi="Times New Roman" w:eastAsia="方正仿宋_GBK"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评审方式：</w:t>
      </w:r>
      <w:r>
        <w:rPr>
          <w:rFonts w:hint="eastAsia" w:ascii="Times New Roman" w:hAnsi="Times New Roman" w:eastAsia="方正仿宋_GBK" w:cs="Times New Roman"/>
          <w:b w:val="0"/>
          <w:bCs w:val="0"/>
          <w:sz w:val="32"/>
          <w:szCs w:val="32"/>
          <w:lang w:val="en-US" w:eastAsia="zh-CN"/>
        </w:rPr>
        <w:t>大赛组委会</w:t>
      </w:r>
      <w:r>
        <w:rPr>
          <w:rFonts w:hint="eastAsia" w:ascii="Times New Roman" w:hAnsi="Times New Roman" w:eastAsia="方正仿宋_GBK" w:cs="Times New Roman"/>
          <w:kern w:val="0"/>
          <w:sz w:val="32"/>
          <w:szCs w:val="32"/>
        </w:rPr>
        <w:t>邀请专家评委对参赛作品</w:t>
      </w:r>
      <w:r>
        <w:rPr>
          <w:rFonts w:hint="eastAsia" w:ascii="Times New Roman" w:hAnsi="Times New Roman" w:eastAsia="方正仿宋_GBK" w:cs="Times New Roman"/>
          <w:kern w:val="0"/>
          <w:sz w:val="32"/>
          <w:szCs w:val="32"/>
          <w:lang w:eastAsia="zh-CN"/>
        </w:rPr>
        <w:t>的</w:t>
      </w:r>
      <w:r>
        <w:rPr>
          <w:rFonts w:hint="eastAsia" w:ascii="Times New Roman" w:hAnsi="Times New Roman" w:eastAsia="方正仿宋_GBK" w:cs="Times New Roman"/>
          <w:kern w:val="0"/>
          <w:sz w:val="32"/>
          <w:szCs w:val="32"/>
          <w:lang w:val="en-US" w:eastAsia="zh-CN"/>
        </w:rPr>
        <w:t>电子剧本</w:t>
      </w:r>
      <w:r>
        <w:rPr>
          <w:rFonts w:hint="eastAsia" w:ascii="Times New Roman" w:hAnsi="Times New Roman" w:eastAsia="方正仿宋_GBK" w:cs="Times New Roman"/>
          <w:kern w:val="0"/>
          <w:sz w:val="32"/>
          <w:szCs w:val="32"/>
          <w:lang w:eastAsia="zh-CN"/>
        </w:rPr>
        <w:t>进行综合</w:t>
      </w:r>
      <w:r>
        <w:rPr>
          <w:rFonts w:hint="eastAsia" w:ascii="Times New Roman" w:hAnsi="Times New Roman" w:eastAsia="方正仿宋_GBK" w:cs="Times New Roman"/>
          <w:kern w:val="0"/>
          <w:sz w:val="32"/>
          <w:szCs w:val="32"/>
        </w:rPr>
        <w:t>评审</w:t>
      </w:r>
      <w:r>
        <w:rPr>
          <w:rFonts w:hint="eastAsia" w:ascii="Times New Roman" w:hAnsi="Times New Roman" w:eastAsia="方正仿宋_GBK" w:cs="Times New Roman"/>
          <w:b w:val="0"/>
          <w:bCs w:val="0"/>
          <w:sz w:val="32"/>
          <w:szCs w:val="32"/>
          <w:lang w:val="en-US" w:eastAsia="zh-CN"/>
        </w:rPr>
        <w:t>，择优推荐20部作品入围市级决赛</w:t>
      </w:r>
      <w:r>
        <w:rPr>
          <w:rFonts w:ascii="Times New Roman" w:hAnsi="Times New Roman" w:eastAsia="方正仿宋_GBK" w:cs="Times New Roman"/>
          <w:b w:val="0"/>
          <w:bCs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pacing w:line="594" w:lineRule="exact"/>
        <w:ind w:left="0" w:leftChars="0" w:firstLine="643" w:firstLineChars="200"/>
        <w:jc w:val="both"/>
        <w:textAlignment w:val="auto"/>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市级</w:t>
      </w:r>
      <w:r>
        <w:rPr>
          <w:rFonts w:hint="eastAsia" w:ascii="Times New Roman" w:hAnsi="Times New Roman" w:eastAsia="方正仿宋_GBK" w:cs="Times New Roman"/>
          <w:b/>
          <w:bCs/>
          <w:sz w:val="32"/>
          <w:szCs w:val="32"/>
        </w:rPr>
        <w:t>决赛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highlight w:val="yellow"/>
          <w:lang w:val="en-US" w:eastAsia="zh-CN"/>
        </w:rPr>
      </w:pPr>
      <w:r>
        <w:rPr>
          <w:rFonts w:hint="eastAsia" w:ascii="Times New Roman" w:hAnsi="Times New Roman" w:eastAsia="方正仿宋_GBK" w:cs="Times New Roman"/>
          <w:b w:val="0"/>
          <w:bCs w:val="0"/>
          <w:sz w:val="32"/>
          <w:szCs w:val="32"/>
          <w:lang w:eastAsia="zh-CN"/>
        </w:rPr>
        <w:t>时间：</w:t>
      </w:r>
      <w:r>
        <w:rPr>
          <w:rFonts w:hint="eastAsia" w:ascii="Times New Roman" w:hAnsi="Times New Roman" w:eastAsia="方正仿宋_GBK" w:cs="Times New Roman"/>
          <w:b w:val="0"/>
          <w:bCs w:val="0"/>
          <w:sz w:val="32"/>
          <w:szCs w:val="32"/>
          <w:highlight w:val="none"/>
        </w:rPr>
        <w:t>4月</w:t>
      </w:r>
      <w:r>
        <w:rPr>
          <w:rFonts w:hint="eastAsia" w:ascii="Times New Roman" w:hAnsi="Times New Roman" w:eastAsia="方正仿宋_GBK" w:cs="Times New Roman"/>
          <w:b w:val="0"/>
          <w:bCs w:val="0"/>
          <w:sz w:val="32"/>
          <w:szCs w:val="32"/>
          <w:highlight w:val="none"/>
          <w:lang w:val="en-US" w:eastAsia="zh-CN"/>
        </w:rPr>
        <w:t>28日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形式：</w:t>
      </w:r>
      <w:r>
        <w:rPr>
          <w:rFonts w:hint="eastAsia" w:ascii="Times New Roman" w:hAnsi="Times New Roman" w:eastAsia="方正仿宋_GBK" w:cs="Times New Roman"/>
          <w:b w:val="0"/>
          <w:bCs w:val="0"/>
          <w:sz w:val="32"/>
          <w:szCs w:val="32"/>
        </w:rPr>
        <w:t>入围</w:t>
      </w:r>
      <w:r>
        <w:rPr>
          <w:rFonts w:hint="eastAsia" w:ascii="Times New Roman" w:hAnsi="Times New Roman" w:eastAsia="方正仿宋_GBK" w:cs="Times New Roman"/>
          <w:b w:val="0"/>
          <w:bCs w:val="0"/>
          <w:sz w:val="32"/>
          <w:szCs w:val="32"/>
          <w:lang w:val="en-US" w:eastAsia="zh-CN"/>
        </w:rPr>
        <w:t>市级决赛的</w:t>
      </w:r>
      <w:r>
        <w:rPr>
          <w:rFonts w:hint="eastAsia" w:ascii="Times New Roman" w:hAnsi="Times New Roman" w:eastAsia="方正仿宋_GBK" w:cs="Times New Roman"/>
          <w:b w:val="0"/>
          <w:bCs w:val="0"/>
          <w:sz w:val="32"/>
          <w:szCs w:val="32"/>
        </w:rPr>
        <w:t>剧目</w:t>
      </w:r>
      <w:r>
        <w:rPr>
          <w:rFonts w:hint="eastAsia" w:ascii="Times New Roman" w:hAnsi="Times New Roman" w:eastAsia="方正仿宋_GBK" w:cs="Times New Roman"/>
          <w:b w:val="0"/>
          <w:bCs w:val="0"/>
          <w:sz w:val="32"/>
          <w:szCs w:val="32"/>
          <w:lang w:val="en-US" w:eastAsia="zh-CN"/>
        </w:rPr>
        <w:t>根据剧本排演话剧，并于4月28日</w:t>
      </w:r>
      <w:r>
        <w:rPr>
          <w:rFonts w:hint="eastAsia" w:ascii="Times New Roman" w:hAnsi="Times New Roman" w:eastAsia="方正仿宋_GBK" w:cs="Times New Roman"/>
          <w:b w:val="0"/>
          <w:bCs w:val="0"/>
          <w:sz w:val="32"/>
          <w:szCs w:val="32"/>
        </w:rPr>
        <w:t>赴重庆理工大学</w:t>
      </w:r>
      <w:r>
        <w:rPr>
          <w:rFonts w:hint="eastAsia" w:ascii="Times New Roman" w:hAnsi="Times New Roman" w:eastAsia="方正仿宋_GBK" w:cs="Times New Roman"/>
          <w:b w:val="0"/>
          <w:bCs w:val="0"/>
          <w:sz w:val="32"/>
          <w:szCs w:val="32"/>
          <w:lang w:eastAsia="zh-CN"/>
        </w:rPr>
        <w:t>进行</w:t>
      </w:r>
      <w:r>
        <w:rPr>
          <w:rFonts w:hint="eastAsia" w:ascii="Times New Roman" w:hAnsi="Times New Roman" w:eastAsia="方正仿宋_GBK" w:cs="Times New Roman"/>
          <w:b w:val="0"/>
          <w:bCs w:val="0"/>
          <w:sz w:val="32"/>
          <w:szCs w:val="32"/>
        </w:rPr>
        <w:t>线下</w:t>
      </w:r>
      <w:r>
        <w:rPr>
          <w:rFonts w:hint="eastAsia" w:ascii="Times New Roman" w:hAnsi="Times New Roman" w:eastAsia="方正仿宋_GBK" w:cs="Times New Roman"/>
          <w:b w:val="0"/>
          <w:bCs w:val="0"/>
          <w:sz w:val="32"/>
          <w:szCs w:val="32"/>
          <w:lang w:eastAsia="zh-CN"/>
        </w:rPr>
        <w:t>比赛</w:t>
      </w:r>
      <w:r>
        <w:rPr>
          <w:rFonts w:hint="eastAsia"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cs="Times New Roman"/>
          <w:lang w:val="en-US" w:eastAsia="zh-CN"/>
        </w:rPr>
      </w:pPr>
      <w:r>
        <w:rPr>
          <w:rFonts w:hint="eastAsia" w:ascii="Times New Roman" w:hAnsi="Times New Roman" w:eastAsia="方正仿宋_GBK" w:cs="Times New Roman"/>
          <w:b w:val="0"/>
          <w:bCs w:val="0"/>
          <w:sz w:val="32"/>
          <w:szCs w:val="32"/>
          <w:lang w:eastAsia="zh-CN"/>
        </w:rPr>
        <w:t>评审方式：</w:t>
      </w:r>
      <w:r>
        <w:rPr>
          <w:rFonts w:hint="eastAsia" w:ascii="Times New Roman" w:hAnsi="Times New Roman" w:eastAsia="方正仿宋_GBK" w:cs="Times New Roman"/>
          <w:b w:val="0"/>
          <w:bCs w:val="0"/>
          <w:sz w:val="32"/>
          <w:szCs w:val="32"/>
          <w:lang w:val="en-US" w:eastAsia="zh-CN"/>
        </w:rPr>
        <w:t>大赛组委会根据参赛剧目现场表现，评选出一二三等奖</w:t>
      </w:r>
      <w:r>
        <w:rPr>
          <w:rFonts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楷体_GBK" w:cs="Times New Roman"/>
          <w:b w:val="0"/>
          <w:bCs w:val="0"/>
          <w:sz w:val="32"/>
          <w:szCs w:val="32"/>
        </w:rPr>
      </w:pP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val="en-US" w:eastAsia="zh-CN"/>
        </w:rPr>
        <w:t>二</w:t>
      </w: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rPr>
        <w:t>“话剧</w:t>
      </w:r>
      <w:r>
        <w:rPr>
          <w:rFonts w:hint="eastAsia" w:ascii="Times New Roman" w:hAnsi="Times New Roman" w:eastAsia="方正楷体_GBK" w:cs="Times New Roman"/>
          <w:b w:val="0"/>
          <w:bCs w:val="0"/>
          <w:sz w:val="32"/>
          <w:szCs w:val="32"/>
          <w:lang w:val="en-US" w:eastAsia="zh-CN"/>
        </w:rPr>
        <w:t>团课</w:t>
      </w:r>
      <w:r>
        <w:rPr>
          <w:rFonts w:hint="eastAsia" w:ascii="Times New Roman" w:hAnsi="Times New Roman" w:eastAsia="方正楷体_GBK" w:cs="Times New Roman"/>
          <w:b w:val="0"/>
          <w:bCs w:val="0"/>
          <w:sz w:val="32"/>
          <w:szCs w:val="32"/>
        </w:rPr>
        <w:t>”剧本创作大赛</w:t>
      </w:r>
    </w:p>
    <w:p>
      <w:pPr>
        <w:keepNext w:val="0"/>
        <w:keepLines w:val="0"/>
        <w:pageBreakBefore w:val="0"/>
        <w:widowControl w:val="0"/>
        <w:kinsoku/>
        <w:wordWrap/>
        <w:overflowPunct/>
        <w:topLinePunct w:val="0"/>
        <w:autoSpaceDE/>
        <w:autoSpaceDN/>
        <w:bidi w:val="0"/>
        <w:adjustRightInd/>
        <w:spacing w:line="594"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1. 初赛</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时间：</w:t>
      </w:r>
      <w:r>
        <w:rPr>
          <w:rFonts w:hint="eastAsia" w:ascii="Times New Roman" w:hAnsi="Times New Roman" w:eastAsia="方正仿宋_GBK" w:cs="Times New Roman"/>
          <w:b w:val="0"/>
          <w:bCs w:val="0"/>
          <w:sz w:val="32"/>
          <w:szCs w:val="32"/>
          <w:lang w:val="en-US" w:eastAsia="zh-CN"/>
        </w:rPr>
        <w:t>3月16日—4月9日</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eastAsia="zh-CN"/>
        </w:rPr>
        <w:t>形式：各</w:t>
      </w:r>
      <w:r>
        <w:rPr>
          <w:rFonts w:ascii="Times New Roman" w:hAnsi="Times New Roman" w:eastAsia="方正仿宋_GBK" w:cs="Times New Roman"/>
          <w:b w:val="0"/>
          <w:bCs w:val="0"/>
          <w:sz w:val="32"/>
          <w:szCs w:val="32"/>
        </w:rPr>
        <w:t>高校团委</w:t>
      </w:r>
      <w:r>
        <w:rPr>
          <w:rFonts w:hint="eastAsia" w:ascii="Times New Roman" w:hAnsi="Times New Roman" w:eastAsia="方正仿宋_GBK" w:cs="Times New Roman"/>
          <w:b w:val="0"/>
          <w:bCs w:val="0"/>
          <w:sz w:val="32"/>
          <w:szCs w:val="32"/>
          <w:lang w:eastAsia="zh-CN"/>
        </w:rPr>
        <w:t>指导团支部围绕选题要求进行剧本创作，</w:t>
      </w:r>
      <w:r>
        <w:rPr>
          <w:rFonts w:ascii="Times New Roman" w:hAnsi="Times New Roman" w:eastAsia="方正仿宋_GBK" w:cs="Times New Roman"/>
          <w:b w:val="0"/>
          <w:bCs w:val="0"/>
          <w:sz w:val="32"/>
          <w:szCs w:val="32"/>
        </w:rPr>
        <w:t>择优推荐</w:t>
      </w:r>
      <w:r>
        <w:rPr>
          <w:rFonts w:hint="eastAsia" w:ascii="Times New Roman" w:hAnsi="Times New Roman" w:eastAsia="方正仿宋_GBK" w:cs="Times New Roman"/>
          <w:b w:val="0"/>
          <w:bCs w:val="0"/>
          <w:sz w:val="32"/>
          <w:szCs w:val="32"/>
          <w:lang w:val="en-US" w:eastAsia="zh-CN"/>
        </w:rPr>
        <w:t>不少于2部作品</w:t>
      </w:r>
      <w:r>
        <w:rPr>
          <w:rFonts w:ascii="Times New Roman" w:hAnsi="Times New Roman" w:eastAsia="方正仿宋_GBK" w:cs="Times New Roman"/>
          <w:b w:val="0"/>
          <w:bCs w:val="0"/>
          <w:sz w:val="32"/>
          <w:szCs w:val="32"/>
        </w:rPr>
        <w:t>参加</w:t>
      </w:r>
      <w:r>
        <w:rPr>
          <w:rFonts w:hint="eastAsia" w:ascii="Times New Roman" w:hAnsi="Times New Roman" w:eastAsia="方正仿宋_GBK" w:cs="Times New Roman"/>
          <w:b w:val="0"/>
          <w:bCs w:val="0"/>
          <w:sz w:val="32"/>
          <w:szCs w:val="32"/>
          <w:lang w:val="en-US" w:eastAsia="zh-CN"/>
        </w:rPr>
        <w:t>决赛</w:t>
      </w:r>
      <w:r>
        <w:rPr>
          <w:rFonts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sz w:val="32"/>
          <w:szCs w:val="32"/>
          <w:lang w:eastAsia="zh-CN"/>
        </w:rPr>
        <w:t>推荐参加决赛的作品需</w:t>
      </w:r>
      <w:r>
        <w:rPr>
          <w:rFonts w:hint="eastAsia" w:ascii="Times New Roman" w:hAnsi="Times New Roman" w:eastAsia="方正仿宋_GBK" w:cs="Times New Roman"/>
          <w:bCs/>
          <w:sz w:val="32"/>
          <w:szCs w:val="32"/>
          <w:lang w:eastAsia="zh-CN"/>
        </w:rPr>
        <w:t>填写《“奋斗青春”话剧团课</w:t>
      </w:r>
      <w:r>
        <w:rPr>
          <w:rFonts w:hint="eastAsia" w:ascii="Times New Roman" w:hAnsi="Times New Roman" w:eastAsia="方正仿宋_GBK" w:cs="Times New Roman"/>
          <w:bCs/>
          <w:sz w:val="32"/>
          <w:szCs w:val="32"/>
          <w:lang w:val="en-US" w:eastAsia="zh-CN"/>
        </w:rPr>
        <w:t>剧本创作大赛</w:t>
      </w:r>
      <w:r>
        <w:rPr>
          <w:rFonts w:hint="eastAsia" w:ascii="Times New Roman" w:hAnsi="Times New Roman" w:eastAsia="方正仿宋_GBK" w:cs="Times New Roman"/>
          <w:bCs/>
          <w:sz w:val="32"/>
          <w:szCs w:val="32"/>
          <w:lang w:eastAsia="zh-CN"/>
        </w:rPr>
        <w:t>报名表》（</w:t>
      </w:r>
      <w:r>
        <w:rPr>
          <w:rFonts w:hint="eastAsia" w:ascii="Times New Roman" w:hAnsi="Times New Roman" w:eastAsia="方正仿宋_GBK" w:cs="Times New Roman"/>
          <w:bCs/>
          <w:sz w:val="32"/>
          <w:szCs w:val="32"/>
          <w:lang w:val="en-US" w:eastAsia="zh-CN"/>
        </w:rPr>
        <w:t>附件2）</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“奋斗青春”话剧团课剧本创作大赛汇总表</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附件</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eastAsia="zh-CN"/>
        </w:rPr>
        <w:t>和</w:t>
      </w:r>
      <w:r>
        <w:rPr>
          <w:rFonts w:hint="eastAsia" w:ascii="Times New Roman" w:hAnsi="Times New Roman" w:eastAsia="方正仿宋_GBK" w:cs="Times New Roman"/>
          <w:bCs/>
          <w:sz w:val="32"/>
          <w:szCs w:val="32"/>
          <w:lang w:val="en-US" w:eastAsia="zh-CN"/>
        </w:rPr>
        <w:t>《“奋斗青春”话剧团课参赛承诺书》（附件7），</w:t>
      </w:r>
      <w:r>
        <w:rPr>
          <w:rFonts w:hint="eastAsia" w:ascii="Times New Roman" w:hAnsi="Times New Roman" w:eastAsia="方正仿宋_GBK" w:cs="Times New Roman"/>
          <w:bCs/>
          <w:sz w:val="32"/>
          <w:szCs w:val="32"/>
          <w:lang w:eastAsia="zh-CN"/>
        </w:rPr>
        <w:t>并于</w:t>
      </w:r>
      <w:r>
        <w:rPr>
          <w:rFonts w:hint="eastAsia" w:ascii="Times New Roman" w:hAnsi="Times New Roman" w:eastAsia="方正仿宋_GBK" w:cs="Times New Roman"/>
          <w:bCs/>
          <w:sz w:val="32"/>
          <w:szCs w:val="32"/>
          <w:lang w:val="en-US" w:eastAsia="zh-CN"/>
        </w:rPr>
        <w:t>2023年</w:t>
      </w:r>
      <w:r>
        <w:rPr>
          <w:rFonts w:hint="eastAsia" w:ascii="Times New Roman" w:hAnsi="Times New Roman" w:eastAsia="方正仿宋_GBK" w:cs="Times New Roman"/>
          <w:bCs/>
          <w:sz w:val="32"/>
          <w:szCs w:val="32"/>
          <w:lang w:eastAsia="zh-CN"/>
        </w:rPr>
        <w:t>4月</w:t>
      </w:r>
      <w:r>
        <w:rPr>
          <w:rFonts w:hint="eastAsia" w:ascii="Times New Roman" w:hAnsi="Times New Roman" w:eastAsia="方正仿宋_GBK" w:cs="Times New Roman"/>
          <w:bCs/>
          <w:sz w:val="32"/>
          <w:szCs w:val="32"/>
          <w:lang w:val="en-US" w:eastAsia="zh-CN"/>
        </w:rPr>
        <w:t>9</w:t>
      </w:r>
      <w:r>
        <w:rPr>
          <w:rFonts w:hint="eastAsia" w:ascii="Times New Roman" w:hAnsi="Times New Roman" w:eastAsia="方正仿宋_GBK" w:cs="Times New Roman"/>
          <w:bCs/>
          <w:sz w:val="32"/>
          <w:szCs w:val="32"/>
          <w:lang w:eastAsia="zh-CN"/>
        </w:rPr>
        <w:t>日</w:t>
      </w:r>
      <w:r>
        <w:rPr>
          <w:rFonts w:hint="eastAsia" w:ascii="Times New Roman" w:hAnsi="Times New Roman" w:eastAsia="方正仿宋_GBK" w:cs="Times New Roman"/>
          <w:bCs/>
          <w:sz w:val="32"/>
          <w:szCs w:val="32"/>
          <w:lang w:val="en-US" w:eastAsia="zh-CN"/>
        </w:rPr>
        <w:t>下午</w:t>
      </w:r>
      <w:r>
        <w:rPr>
          <w:rFonts w:hint="eastAsia" w:ascii="Times New Roman" w:hAnsi="Times New Roman" w:eastAsia="方正仿宋_GBK" w:cs="Times New Roman"/>
          <w:bCs/>
          <w:sz w:val="32"/>
          <w:szCs w:val="32"/>
          <w:lang w:eastAsia="zh-CN"/>
        </w:rPr>
        <w:t>18</w:t>
      </w:r>
      <w:r>
        <w:rPr>
          <w:rFonts w:hint="eastAsia" w:ascii="Times New Roman" w:hAnsi="Times New Roman" w:eastAsia="方正仿宋_GBK" w:cs="Times New Roman"/>
          <w:bCs/>
          <w:sz w:val="32"/>
          <w:szCs w:val="32"/>
          <w:lang w:val="en-US" w:eastAsia="zh-CN"/>
        </w:rPr>
        <w:t>:</w:t>
      </w:r>
      <w:r>
        <w:rPr>
          <w:rFonts w:hint="eastAsia" w:ascii="Times New Roman" w:hAnsi="Times New Roman" w:eastAsia="方正仿宋_GBK" w:cs="Times New Roman"/>
          <w:bCs/>
          <w:sz w:val="32"/>
          <w:szCs w:val="32"/>
          <w:lang w:eastAsia="zh-CN"/>
        </w:rPr>
        <w:t>00前将剧本（电子版）以“学校名称+姓名+剧本创作”格式命名，上传至“</w:t>
      </w:r>
      <w:r>
        <w:rPr>
          <w:rFonts w:hint="eastAsia" w:ascii="Times New Roman" w:hAnsi="Times New Roman" w:eastAsia="方正仿宋_GBK" w:cs="Times New Roman"/>
          <w:bCs/>
          <w:sz w:val="32"/>
          <w:szCs w:val="32"/>
          <w:lang w:val="en-US" w:eastAsia="zh-CN"/>
        </w:rPr>
        <w:t>移动云盘</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2023年</w:t>
      </w:r>
      <w:r>
        <w:rPr>
          <w:rFonts w:hint="eastAsia" w:ascii="Times New Roman" w:hAnsi="Times New Roman" w:eastAsia="方正仿宋_GBK" w:cs="Times New Roman"/>
          <w:bCs/>
          <w:sz w:val="32"/>
          <w:szCs w:val="32"/>
          <w:lang w:eastAsia="zh-CN"/>
        </w:rPr>
        <w:t>校园之春“话剧团课”大赛文件夹（上传操作手册将通过领队工作群发布）。</w:t>
      </w:r>
    </w:p>
    <w:p>
      <w:pPr>
        <w:keepNext w:val="0"/>
        <w:keepLines w:val="0"/>
        <w:pageBreakBefore w:val="0"/>
        <w:widowControl w:val="0"/>
        <w:numPr>
          <w:ilvl w:val="0"/>
          <w:numId w:val="3"/>
        </w:numPr>
        <w:kinsoku/>
        <w:wordWrap/>
        <w:overflowPunct/>
        <w:topLinePunct w:val="0"/>
        <w:autoSpaceDE/>
        <w:autoSpaceDN/>
        <w:bidi w:val="0"/>
        <w:adjustRightInd/>
        <w:spacing w:line="594" w:lineRule="exact"/>
        <w:ind w:firstLine="643" w:firstLineChars="200"/>
        <w:jc w:val="both"/>
        <w:textAlignment w:val="auto"/>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决赛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eastAsia="zh-CN"/>
        </w:rPr>
        <w:t>时间：</w:t>
      </w:r>
      <w:r>
        <w:rPr>
          <w:rFonts w:hint="eastAsia" w:ascii="Times New Roman" w:hAnsi="Times New Roman" w:eastAsia="方正仿宋_GBK" w:cs="Times New Roman"/>
          <w:b w:val="0"/>
          <w:bCs w:val="0"/>
          <w:sz w:val="32"/>
          <w:szCs w:val="32"/>
          <w:lang w:val="en-US" w:eastAsia="zh-CN"/>
        </w:rPr>
        <w:t>4月中旬</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lang w:eastAsia="zh-CN"/>
        </w:rPr>
        <w:t>评审方式：大赛组委会邀请专家评委对参赛作品的</w:t>
      </w:r>
      <w:r>
        <w:rPr>
          <w:rFonts w:hint="eastAsia" w:ascii="Times New Roman" w:hAnsi="Times New Roman" w:eastAsia="方正仿宋_GBK" w:cs="Times New Roman"/>
          <w:b w:val="0"/>
          <w:bCs w:val="0"/>
          <w:sz w:val="32"/>
          <w:szCs w:val="32"/>
          <w:lang w:val="en-US" w:eastAsia="zh-CN"/>
        </w:rPr>
        <w:t>电子剧本</w:t>
      </w:r>
      <w:r>
        <w:rPr>
          <w:rFonts w:hint="eastAsia" w:ascii="Times New Roman" w:hAnsi="Times New Roman" w:eastAsia="方正仿宋_GBK" w:cs="Times New Roman"/>
          <w:b w:val="0"/>
          <w:bCs w:val="0"/>
          <w:sz w:val="32"/>
          <w:szCs w:val="32"/>
          <w:lang w:eastAsia="zh-CN"/>
        </w:rPr>
        <w:t>进行综合评审，</w:t>
      </w:r>
      <w:r>
        <w:rPr>
          <w:rFonts w:hint="eastAsia" w:ascii="Times New Roman" w:hAnsi="Times New Roman" w:eastAsia="方正仿宋_GBK" w:cs="Times New Roman"/>
          <w:b w:val="0"/>
          <w:bCs w:val="0"/>
          <w:sz w:val="32"/>
          <w:szCs w:val="32"/>
          <w:lang w:val="en-US" w:eastAsia="zh-CN"/>
        </w:rPr>
        <w:t>评选出一二三等奖</w:t>
      </w:r>
      <w:r>
        <w:rPr>
          <w:rFonts w:hint="eastAsia"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楷体_GBK" w:cs="Times New Roman"/>
          <w:b w:val="0"/>
          <w:bCs w:val="0"/>
          <w:sz w:val="32"/>
          <w:szCs w:val="32"/>
          <w:lang w:eastAsia="zh-CN"/>
        </w:rPr>
      </w:pPr>
      <w:r>
        <w:rPr>
          <w:rFonts w:hint="eastAsia" w:ascii="Times New Roman" w:hAnsi="Times New Roman" w:eastAsia="方正楷体_GBK" w:cs="Times New Roman"/>
          <w:b w:val="0"/>
          <w:bCs w:val="0"/>
          <w:sz w:val="32"/>
          <w:szCs w:val="32"/>
          <w:lang w:eastAsia="zh-CN"/>
        </w:rPr>
        <w:t>（三）“云创培”研修班（</w:t>
      </w:r>
      <w:r>
        <w:rPr>
          <w:rFonts w:hint="eastAsia" w:ascii="Times New Roman" w:hAnsi="Times New Roman" w:eastAsia="方正楷体_GBK" w:cs="Times New Roman"/>
          <w:b w:val="0"/>
          <w:bCs w:val="0"/>
          <w:sz w:val="32"/>
          <w:szCs w:val="32"/>
          <w:lang w:val="en-US" w:eastAsia="zh-CN"/>
        </w:rPr>
        <w:t>5</w:t>
      </w:r>
      <w:r>
        <w:rPr>
          <w:rFonts w:hint="eastAsia" w:ascii="Times New Roman" w:hAnsi="Times New Roman" w:eastAsia="方正楷体_GBK" w:cs="Times New Roman"/>
          <w:b w:val="0"/>
          <w:bCs w:val="0"/>
          <w:sz w:val="32"/>
          <w:szCs w:val="32"/>
          <w:lang w:eastAsia="zh-CN"/>
        </w:rPr>
        <w:t>月</w:t>
      </w:r>
      <w:r>
        <w:rPr>
          <w:rFonts w:hint="eastAsia" w:ascii="Times New Roman" w:hAnsi="Times New Roman" w:eastAsia="方正楷体_GBK" w:cs="Times New Roman"/>
          <w:b w:val="0"/>
          <w:bCs w:val="0"/>
          <w:sz w:val="32"/>
          <w:szCs w:val="32"/>
          <w:lang w:val="en-US" w:eastAsia="zh-CN"/>
        </w:rPr>
        <w:t>—11月</w:t>
      </w:r>
      <w:r>
        <w:rPr>
          <w:rFonts w:hint="eastAsia" w:ascii="Times New Roman" w:hAnsi="Times New Roman" w:eastAsia="方正楷体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Times New Roman"/>
          <w:lang w:eastAsia="zh-CN"/>
        </w:rPr>
      </w:pPr>
      <w:r>
        <w:rPr>
          <w:rFonts w:hint="eastAsia" w:ascii="Times New Roman" w:hAnsi="Times New Roman" w:eastAsia="方正仿宋_GBK" w:cs="Times New Roman"/>
          <w:bCs/>
          <w:sz w:val="32"/>
          <w:szCs w:val="32"/>
          <w:lang w:eastAsia="zh-CN"/>
        </w:rPr>
        <w:t>重点围绕提升理论水平、</w:t>
      </w:r>
      <w:r>
        <w:rPr>
          <w:rFonts w:hint="eastAsia" w:ascii="Times New Roman" w:hAnsi="Times New Roman" w:eastAsia="方正仿宋_GBK" w:cs="Times New Roman"/>
          <w:bCs/>
          <w:sz w:val="32"/>
          <w:szCs w:val="32"/>
        </w:rPr>
        <w:t>艺术修养</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创作</w:t>
      </w:r>
      <w:r>
        <w:rPr>
          <w:rFonts w:hint="eastAsia" w:ascii="Times New Roman" w:hAnsi="Times New Roman" w:eastAsia="方正仿宋_GBK" w:cs="Times New Roman"/>
          <w:bCs/>
          <w:sz w:val="32"/>
          <w:szCs w:val="32"/>
          <w:lang w:eastAsia="zh-CN"/>
        </w:rPr>
        <w:t>能力和</w:t>
      </w:r>
      <w:r>
        <w:rPr>
          <w:rFonts w:hint="eastAsia" w:ascii="Times New Roman" w:hAnsi="Times New Roman" w:eastAsia="方正仿宋_GBK" w:cs="Times New Roman"/>
          <w:bCs/>
          <w:sz w:val="32"/>
          <w:szCs w:val="32"/>
        </w:rPr>
        <w:t>表演水平</w:t>
      </w:r>
      <w:r>
        <w:rPr>
          <w:rFonts w:hint="eastAsia" w:ascii="Times New Roman" w:hAnsi="Times New Roman" w:eastAsia="方正仿宋_GBK" w:cs="Times New Roman"/>
          <w:bCs/>
          <w:sz w:val="32"/>
          <w:szCs w:val="32"/>
          <w:lang w:eastAsia="zh-CN"/>
        </w:rPr>
        <w:t>等方面，开设理论学习</w:t>
      </w:r>
      <w:r>
        <w:rPr>
          <w:rFonts w:hint="eastAsia" w:ascii="Times New Roman" w:hAnsi="Times New Roman" w:eastAsia="方正仿宋_GBK" w:cs="Times New Roman"/>
          <w:bCs/>
          <w:sz w:val="32"/>
          <w:szCs w:val="32"/>
        </w:rPr>
        <w:t>、专题研讨、社团孵化、社区展演</w:t>
      </w:r>
      <w:r>
        <w:rPr>
          <w:rFonts w:hint="eastAsia" w:ascii="Times New Roman" w:hAnsi="Times New Roman" w:eastAsia="方正仿宋_GBK" w:cs="Times New Roman"/>
          <w:bCs/>
          <w:sz w:val="32"/>
          <w:szCs w:val="32"/>
          <w:lang w:eastAsia="zh-CN"/>
        </w:rPr>
        <w:t>等形式培训</w:t>
      </w:r>
      <w:r>
        <w:rPr>
          <w:rFonts w:hint="eastAsia" w:ascii="Times New Roman" w:hAnsi="Times New Roman" w:eastAsia="方正仿宋_GBK" w:cs="Times New Roman"/>
          <w:bCs/>
          <w:sz w:val="32"/>
          <w:szCs w:val="32"/>
        </w:rPr>
        <w:t>课程</w:t>
      </w: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rPr>
        <w:t>为校园戏剧艺术爱好者提供专题学习研讨平台，孵化一批思想价值引领类的话剧及相关话剧社团，创作一批以“艰苦奋斗</w:t>
      </w:r>
      <w:r>
        <w:rPr>
          <w:rFonts w:hint="eastAsia" w:ascii="Times New Roman" w:hAnsi="Times New Roman" w:eastAsia="方正仿宋_GBK" w:cs="Times New Roman"/>
          <w:bCs/>
          <w:sz w:val="32"/>
          <w:szCs w:val="32"/>
          <w:lang w:val="en-US" w:eastAsia="zh-CN"/>
        </w:rPr>
        <w:t xml:space="preserve"> 强我中华</w:t>
      </w:r>
      <w:r>
        <w:rPr>
          <w:rFonts w:hint="eastAsia" w:ascii="Times New Roman" w:hAnsi="Times New Roman" w:eastAsia="方正仿宋_GBK" w:cs="Times New Roman"/>
          <w:bCs/>
          <w:sz w:val="32"/>
          <w:szCs w:val="32"/>
        </w:rPr>
        <w:t>”为主题的剧目进行社区展演，为同学们走向专业戏剧创作表演提供专业知识辅导和技术指导。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val="en-US" w:eastAsia="zh-CN"/>
        </w:rPr>
        <w:t>七</w:t>
      </w:r>
      <w:r>
        <w:rPr>
          <w:rFonts w:hint="eastAsia" w:ascii="Times New Roman" w:hAnsi="Times New Roman" w:eastAsia="方正黑体_GBK" w:cs="Times New Roman"/>
          <w:b w:val="0"/>
          <w:bCs w:val="0"/>
          <w:sz w:val="32"/>
          <w:szCs w:val="32"/>
        </w:rPr>
        <w:t>、选题要求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紧扣</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艰苦奋斗 强我中华</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活动主题，深入学习宣传贯彻党的二十大精神，围绕吃苦耐劳、自力更生、艰苦奋斗的精神实质，以新民主主义革命、社会主义革命和建设、改革开放和社会主义现代化建设、中国特色社会主义新时代各个时期党的光荣历史和传统，尤其是党的十八大以来党和国家事业取得的历史性成就、发生的历史性变革为主线，结合党领导的青年运动史，重点突出重庆地域特色及学校传统，讲述“双城青才校园先锋”等一批青年师生先进典型在积极投身成渝地区双城经济圈建设、科技创新、城乡融合发展、文化强市、绿色发展、“一带一路”建设、中华文明传播等领域的奋斗故事，鼓舞激励广大团员青年立志做有理想、敢担当、能吃苦、肯奋斗的新时代好青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sz w:val="32"/>
          <w:szCs w:val="32"/>
          <w:lang w:val="en-US" w:eastAsia="zh-CN"/>
        </w:rPr>
        <w:t>八</w:t>
      </w:r>
      <w:r>
        <w:rPr>
          <w:rFonts w:hint="eastAsia" w:ascii="Times New Roman" w:hAnsi="Times New Roman" w:eastAsia="方正黑体_GBK" w:cs="Times New Roman"/>
          <w:b w:val="0"/>
          <w:bCs w:val="0"/>
          <w:sz w:val="32"/>
          <w:szCs w:val="32"/>
        </w:rPr>
        <w:t xml:space="preserve">、奖项设置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楷体_GBK" w:cs="Times New Roman"/>
          <w:b w:val="0"/>
          <w:bCs w:val="0"/>
          <w:sz w:val="32"/>
          <w:szCs w:val="32"/>
        </w:rPr>
      </w:pPr>
      <w:r>
        <w:rPr>
          <w:rFonts w:hint="eastAsia" w:ascii="Times New Roman" w:hAnsi="Times New Roman" w:eastAsia="方正楷体_GBK" w:cs="Times New Roman"/>
          <w:b w:val="0"/>
          <w:bCs w:val="0"/>
          <w:sz w:val="32"/>
          <w:szCs w:val="32"/>
        </w:rPr>
        <w:t>（一）“话剧团课”剧目创作大赛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highlight w:val="yellow"/>
        </w:rPr>
      </w:pPr>
      <w:r>
        <w:rPr>
          <w:rFonts w:hint="eastAsia" w:ascii="Times New Roman" w:hAnsi="Times New Roman" w:eastAsia="方正仿宋_GBK" w:cs="Times New Roman"/>
          <w:b w:val="0"/>
          <w:bCs w:val="0"/>
          <w:sz w:val="32"/>
          <w:szCs w:val="32"/>
          <w:highlight w:val="none"/>
          <w:lang w:eastAsia="zh-CN"/>
        </w:rPr>
        <w:t>大</w:t>
      </w:r>
      <w:r>
        <w:rPr>
          <w:rFonts w:hint="eastAsia" w:ascii="Times New Roman" w:hAnsi="Times New Roman" w:eastAsia="方正仿宋_GBK" w:cs="Times New Roman"/>
          <w:b w:val="0"/>
          <w:bCs w:val="0"/>
          <w:sz w:val="32"/>
          <w:szCs w:val="32"/>
          <w:highlight w:val="none"/>
        </w:rPr>
        <w:t>赛设一等奖</w:t>
      </w:r>
      <w:r>
        <w:rPr>
          <w:rFonts w:hint="eastAsia" w:ascii="Times New Roman" w:hAnsi="Times New Roman" w:eastAsia="方正仿宋_GBK" w:cs="Times New Roman"/>
          <w:b w:val="0"/>
          <w:bCs w:val="0"/>
          <w:sz w:val="32"/>
          <w:szCs w:val="32"/>
          <w:highlight w:val="none"/>
          <w:lang w:val="en-US" w:eastAsia="zh-CN"/>
        </w:rPr>
        <w:t>4</w:t>
      </w:r>
      <w:r>
        <w:rPr>
          <w:rFonts w:hint="eastAsia" w:ascii="Times New Roman" w:hAnsi="Times New Roman" w:eastAsia="方正仿宋_GBK" w:cs="Times New Roman"/>
          <w:b w:val="0"/>
          <w:bCs w:val="0"/>
          <w:sz w:val="32"/>
          <w:szCs w:val="32"/>
          <w:highlight w:val="none"/>
        </w:rPr>
        <w:t>个、二等奖</w:t>
      </w: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Times New Roman"/>
          <w:b w:val="0"/>
          <w:bCs w:val="0"/>
          <w:sz w:val="32"/>
          <w:szCs w:val="32"/>
          <w:highlight w:val="none"/>
        </w:rPr>
        <w:t>个、三等奖</w:t>
      </w:r>
      <w:r>
        <w:rPr>
          <w:rFonts w:hint="eastAsia" w:ascii="Times New Roman" w:hAnsi="Times New Roman" w:eastAsia="方正仿宋_GBK" w:cs="Times New Roman"/>
          <w:b w:val="0"/>
          <w:bCs w:val="0"/>
          <w:sz w:val="32"/>
          <w:szCs w:val="32"/>
          <w:highlight w:val="none"/>
          <w:lang w:val="en-US" w:eastAsia="zh-CN"/>
        </w:rPr>
        <w:t>10</w:t>
      </w:r>
      <w:r>
        <w:rPr>
          <w:rFonts w:hint="eastAsia" w:ascii="Times New Roman" w:hAnsi="Times New Roman" w:eastAsia="方正仿宋_GBK" w:cs="Times New Roman"/>
          <w:b w:val="0"/>
          <w:bCs w:val="0"/>
          <w:sz w:val="32"/>
          <w:szCs w:val="32"/>
          <w:highlight w:val="none"/>
        </w:rPr>
        <w:t>个，优秀奖</w:t>
      </w:r>
      <w:r>
        <w:rPr>
          <w:rFonts w:hint="eastAsia" w:ascii="Times New Roman" w:hAnsi="Times New Roman" w:eastAsia="方正仿宋_GBK" w:cs="Times New Roman"/>
          <w:b w:val="0"/>
          <w:bCs w:val="0"/>
          <w:sz w:val="32"/>
          <w:szCs w:val="32"/>
          <w:highlight w:val="none"/>
          <w:lang w:val="en-US" w:eastAsia="zh-CN"/>
        </w:rPr>
        <w:t>10个，</w:t>
      </w:r>
      <w:r>
        <w:rPr>
          <w:rFonts w:hint="eastAsia" w:ascii="Times New Roman" w:hAnsi="Times New Roman" w:eastAsia="方正仿宋_GBK" w:cs="Times New Roman"/>
          <w:b w:val="0"/>
          <w:bCs w:val="0"/>
          <w:sz w:val="32"/>
          <w:szCs w:val="32"/>
          <w:highlight w:val="none"/>
        </w:rPr>
        <w:t>设最佳</w:t>
      </w:r>
      <w:r>
        <w:rPr>
          <w:rFonts w:hint="eastAsia" w:ascii="Times New Roman" w:hAnsi="Times New Roman" w:eastAsia="方正仿宋_GBK" w:cs="Times New Roman"/>
          <w:b w:val="0"/>
          <w:bCs w:val="0"/>
          <w:sz w:val="32"/>
          <w:szCs w:val="32"/>
          <w:highlight w:val="none"/>
          <w:lang w:eastAsia="zh-CN"/>
        </w:rPr>
        <w:t>表演</w:t>
      </w:r>
      <w:r>
        <w:rPr>
          <w:rFonts w:hint="eastAsia" w:ascii="Times New Roman" w:hAnsi="Times New Roman" w:eastAsia="方正仿宋_GBK" w:cs="Times New Roman"/>
          <w:b w:val="0"/>
          <w:bCs w:val="0"/>
          <w:sz w:val="32"/>
          <w:szCs w:val="32"/>
          <w:highlight w:val="none"/>
        </w:rPr>
        <w:t>奖</w:t>
      </w:r>
      <w:r>
        <w:rPr>
          <w:rFonts w:hint="eastAsia" w:ascii="Times New Roman" w:hAnsi="Times New Roman" w:eastAsia="方正仿宋_GBK" w:cs="Times New Roman"/>
          <w:b w:val="0"/>
          <w:bCs w:val="0"/>
          <w:sz w:val="32"/>
          <w:szCs w:val="32"/>
          <w:highlight w:val="none"/>
          <w:lang w:eastAsia="zh-CN"/>
        </w:rPr>
        <w:t>若干</w:t>
      </w:r>
      <w:r>
        <w:rPr>
          <w:rFonts w:hint="eastAsia" w:ascii="Times New Roman" w:hAnsi="Times New Roman" w:eastAsia="方正仿宋_GBK" w:cs="Times New Roman"/>
          <w:b w:val="0"/>
          <w:bCs w:val="0"/>
          <w:sz w:val="32"/>
          <w:szCs w:val="32"/>
          <w:highlight w:val="none"/>
        </w:rPr>
        <w:t>、优秀组织奖、优秀指导教师奖</w:t>
      </w:r>
      <w:r>
        <w:rPr>
          <w:rFonts w:hint="eastAsia" w:ascii="Times New Roman" w:hAnsi="Times New Roman" w:eastAsia="方正仿宋_GBK" w:cs="Times New Roman"/>
          <w:b w:val="0"/>
          <w:bCs w:val="0"/>
          <w:sz w:val="32"/>
          <w:szCs w:val="32"/>
          <w:highlight w:val="none"/>
          <w:lang w:val="en-US" w:eastAsia="zh-CN"/>
        </w:rPr>
        <w:t>若干</w:t>
      </w:r>
      <w:r>
        <w:rPr>
          <w:rFonts w:hint="eastAsia" w:ascii="Times New Roman" w:hAnsi="Times New Roman" w:eastAsia="方正仿宋_GBK" w:cs="Times New Roman"/>
          <w:b w:val="0"/>
          <w:bCs w:val="0"/>
          <w:sz w:val="32"/>
          <w:szCs w:val="32"/>
          <w:highlight w:val="none"/>
        </w:rPr>
        <w:t>，颁发相应荣誉证书。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楷体_GBK" w:cs="Times New Roman"/>
          <w:b w:val="0"/>
          <w:bCs w:val="0"/>
          <w:sz w:val="32"/>
          <w:szCs w:val="32"/>
        </w:rPr>
      </w:pPr>
      <w:r>
        <w:rPr>
          <w:rFonts w:hint="eastAsia" w:ascii="Times New Roman" w:hAnsi="Times New Roman" w:eastAsia="方正楷体_GBK" w:cs="Times New Roman"/>
          <w:b w:val="0"/>
          <w:bCs w:val="0"/>
          <w:sz w:val="32"/>
          <w:szCs w:val="32"/>
        </w:rPr>
        <w:t>（二）“话剧团课”剧</w:t>
      </w:r>
      <w:r>
        <w:rPr>
          <w:rFonts w:hint="eastAsia" w:ascii="Times New Roman" w:hAnsi="Times New Roman" w:eastAsia="方正楷体_GBK" w:cs="Times New Roman"/>
          <w:b w:val="0"/>
          <w:bCs w:val="0"/>
          <w:sz w:val="32"/>
          <w:szCs w:val="32"/>
          <w:lang w:val="en-US" w:eastAsia="zh-CN"/>
        </w:rPr>
        <w:t>本</w:t>
      </w:r>
      <w:r>
        <w:rPr>
          <w:rFonts w:hint="eastAsia" w:ascii="Times New Roman" w:hAnsi="Times New Roman" w:eastAsia="方正楷体_GBK" w:cs="Times New Roman"/>
          <w:b w:val="0"/>
          <w:bCs w:val="0"/>
          <w:sz w:val="32"/>
          <w:szCs w:val="32"/>
        </w:rPr>
        <w:t>创作大赛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lang w:eastAsia="zh-CN"/>
        </w:rPr>
        <w:t>大</w:t>
      </w:r>
      <w:r>
        <w:rPr>
          <w:rFonts w:hint="eastAsia" w:ascii="Times New Roman" w:hAnsi="Times New Roman" w:eastAsia="方正仿宋_GBK" w:cs="Times New Roman"/>
          <w:b w:val="0"/>
          <w:bCs w:val="0"/>
          <w:sz w:val="32"/>
          <w:szCs w:val="32"/>
          <w:highlight w:val="none"/>
        </w:rPr>
        <w:t>赛设一等奖</w:t>
      </w:r>
      <w:r>
        <w:rPr>
          <w:rFonts w:hint="eastAsia" w:ascii="Times New Roman" w:hAnsi="Times New Roman" w:eastAsia="方正仿宋_GBK" w:cs="Times New Roman"/>
          <w:b w:val="0"/>
          <w:bCs w:val="0"/>
          <w:sz w:val="32"/>
          <w:szCs w:val="32"/>
          <w:highlight w:val="none"/>
          <w:lang w:val="en-US" w:eastAsia="zh-CN"/>
        </w:rPr>
        <w:t>4</w:t>
      </w:r>
      <w:r>
        <w:rPr>
          <w:rFonts w:hint="eastAsia" w:ascii="Times New Roman" w:hAnsi="Times New Roman" w:eastAsia="方正仿宋_GBK" w:cs="Times New Roman"/>
          <w:b w:val="0"/>
          <w:bCs w:val="0"/>
          <w:sz w:val="32"/>
          <w:szCs w:val="32"/>
          <w:highlight w:val="none"/>
        </w:rPr>
        <w:t>个、二等奖</w:t>
      </w: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Times New Roman"/>
          <w:b w:val="0"/>
          <w:bCs w:val="0"/>
          <w:sz w:val="32"/>
          <w:szCs w:val="32"/>
          <w:highlight w:val="none"/>
        </w:rPr>
        <w:t>个、三等奖</w:t>
      </w:r>
      <w:r>
        <w:rPr>
          <w:rFonts w:hint="eastAsia" w:ascii="Times New Roman" w:hAnsi="Times New Roman" w:eastAsia="方正仿宋_GBK" w:cs="Times New Roman"/>
          <w:b w:val="0"/>
          <w:bCs w:val="0"/>
          <w:sz w:val="32"/>
          <w:szCs w:val="32"/>
          <w:highlight w:val="none"/>
          <w:lang w:val="en-US" w:eastAsia="zh-CN"/>
        </w:rPr>
        <w:t>10</w:t>
      </w:r>
      <w:r>
        <w:rPr>
          <w:rFonts w:hint="eastAsia" w:ascii="Times New Roman" w:hAnsi="Times New Roman" w:eastAsia="方正仿宋_GBK" w:cs="Times New Roman"/>
          <w:b w:val="0"/>
          <w:bCs w:val="0"/>
          <w:sz w:val="32"/>
          <w:szCs w:val="32"/>
          <w:highlight w:val="none"/>
        </w:rPr>
        <w:t>个</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最佳剧本创作奖1个、</w:t>
      </w:r>
      <w:r>
        <w:rPr>
          <w:rFonts w:hint="eastAsia" w:ascii="Times New Roman" w:hAnsi="Times New Roman" w:eastAsia="方正仿宋_GBK" w:cs="Times New Roman"/>
          <w:b w:val="0"/>
          <w:bCs w:val="0"/>
          <w:sz w:val="32"/>
          <w:szCs w:val="32"/>
          <w:highlight w:val="none"/>
          <w:lang w:eastAsia="zh-CN"/>
        </w:rPr>
        <w:t>优秀剧本创作奖若干、</w:t>
      </w:r>
      <w:r>
        <w:rPr>
          <w:rFonts w:hint="eastAsia" w:ascii="Times New Roman" w:hAnsi="Times New Roman" w:eastAsia="方正仿宋_GBK" w:cs="Times New Roman"/>
          <w:b w:val="0"/>
          <w:bCs w:val="0"/>
          <w:sz w:val="32"/>
          <w:szCs w:val="32"/>
          <w:highlight w:val="none"/>
        </w:rPr>
        <w:t>优秀组织奖、优秀指导教师奖</w:t>
      </w:r>
      <w:r>
        <w:rPr>
          <w:rFonts w:hint="eastAsia" w:ascii="Times New Roman" w:hAnsi="Times New Roman" w:eastAsia="方正仿宋_GBK" w:cs="Times New Roman"/>
          <w:b w:val="0"/>
          <w:bCs w:val="0"/>
          <w:sz w:val="32"/>
          <w:szCs w:val="32"/>
          <w:highlight w:val="none"/>
          <w:lang w:val="en-US" w:eastAsia="zh-CN"/>
        </w:rPr>
        <w:t>若干</w:t>
      </w:r>
      <w:r>
        <w:rPr>
          <w:rFonts w:hint="eastAsia" w:ascii="Times New Roman" w:hAnsi="Times New Roman" w:eastAsia="方正仿宋_GBK" w:cs="Times New Roman"/>
          <w:b w:val="0"/>
          <w:bCs w:val="0"/>
          <w:sz w:val="32"/>
          <w:szCs w:val="32"/>
          <w:highlight w:val="none"/>
        </w:rPr>
        <w:t>，颁发相应荣誉证书。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lang w:val="en-US" w:eastAsia="zh-CN"/>
        </w:rPr>
        <w:t>组委会也将根据参赛情况酌情调整获奖名额。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lang w:val="en-US" w:eastAsia="zh-CN"/>
        </w:rPr>
        <w:t>九、其他要求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楷体_GBK" w:cs="Times New Roman"/>
          <w:b w:val="0"/>
          <w:bCs w:val="0"/>
          <w:sz w:val="32"/>
          <w:szCs w:val="32"/>
          <w:lang w:val="en-US" w:eastAsia="zh-CN"/>
        </w:rPr>
        <w:t>（一）高度重视。</w:t>
      </w:r>
      <w:r>
        <w:rPr>
          <w:rFonts w:hint="eastAsia" w:ascii="Times New Roman" w:hAnsi="Times New Roman" w:eastAsia="方正仿宋_GBK" w:cs="Times New Roman"/>
          <w:b w:val="0"/>
          <w:bCs w:val="0"/>
          <w:sz w:val="32"/>
          <w:szCs w:val="32"/>
        </w:rPr>
        <w:t>各高校</w:t>
      </w:r>
      <w:r>
        <w:rPr>
          <w:rFonts w:hint="eastAsia" w:ascii="Times New Roman" w:hAnsi="Times New Roman" w:eastAsia="方正仿宋_GBK" w:cs="Times New Roman"/>
          <w:b w:val="0"/>
          <w:bCs w:val="0"/>
          <w:sz w:val="32"/>
          <w:szCs w:val="32"/>
          <w:lang w:eastAsia="zh-CN"/>
        </w:rPr>
        <w:t>要</w:t>
      </w:r>
      <w:r>
        <w:rPr>
          <w:rFonts w:hint="eastAsia" w:ascii="Times New Roman" w:hAnsi="Times New Roman" w:eastAsia="方正仿宋_GBK" w:cs="Times New Roman"/>
          <w:b w:val="0"/>
          <w:bCs w:val="0"/>
          <w:sz w:val="32"/>
          <w:szCs w:val="32"/>
        </w:rPr>
        <w:t>提高认识，精心筹备</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把此次大赛作为</w:t>
      </w:r>
      <w:r>
        <w:rPr>
          <w:rFonts w:hint="eastAsia" w:ascii="Times New Roman" w:hAnsi="Times New Roman" w:eastAsia="方正仿宋_GBK" w:cs="Times New Roman"/>
          <w:b w:val="0"/>
          <w:bCs w:val="0"/>
          <w:sz w:val="32"/>
          <w:szCs w:val="32"/>
          <w:lang w:val="en-US" w:eastAsia="zh-CN"/>
        </w:rPr>
        <w:t>学习</w:t>
      </w:r>
      <w:r>
        <w:rPr>
          <w:rFonts w:hint="eastAsia" w:ascii="Times New Roman" w:hAnsi="Times New Roman" w:eastAsia="方正仿宋_GBK" w:cs="Times New Roman"/>
          <w:b w:val="0"/>
          <w:bCs w:val="0"/>
          <w:sz w:val="32"/>
          <w:szCs w:val="32"/>
        </w:rPr>
        <w:t>培养“艰苦奋斗</w:t>
      </w:r>
      <w:r>
        <w:rPr>
          <w:rFonts w:hint="eastAsia" w:ascii="Times New Roman" w:hAnsi="Times New Roman" w:eastAsia="方正仿宋_GBK" w:cs="Times New Roman"/>
          <w:b w:val="0"/>
          <w:bCs w:val="0"/>
          <w:sz w:val="32"/>
          <w:szCs w:val="32"/>
          <w:lang w:val="en-US" w:eastAsia="zh-CN"/>
        </w:rPr>
        <w:t xml:space="preserve"> 强我中华</w:t>
      </w:r>
      <w:r>
        <w:rPr>
          <w:rFonts w:hint="eastAsia" w:ascii="Times New Roman" w:hAnsi="Times New Roman" w:eastAsia="方正仿宋_GBK" w:cs="Times New Roman"/>
          <w:b w:val="0"/>
          <w:bCs w:val="0"/>
          <w:sz w:val="32"/>
          <w:szCs w:val="32"/>
        </w:rPr>
        <w:t>”精神的契机，组织有丰富经验的专家、骨干教师</w:t>
      </w:r>
      <w:r>
        <w:rPr>
          <w:rFonts w:hint="eastAsia" w:ascii="Times New Roman" w:hAnsi="Times New Roman" w:eastAsia="方正仿宋_GBK" w:cs="Times New Roman"/>
          <w:b w:val="0"/>
          <w:bCs w:val="0"/>
          <w:sz w:val="32"/>
          <w:szCs w:val="32"/>
          <w:lang w:eastAsia="zh-CN"/>
        </w:rPr>
        <w:t>指导各支部参与话剧团课创作，有条件的高校应成立话剧社团。</w:t>
      </w:r>
    </w:p>
    <w:p>
      <w:pPr>
        <w:spacing w:line="594" w:lineRule="exact"/>
        <w:ind w:firstLine="640" w:firstLineChars="200"/>
        <w:rPr>
          <w:rFonts w:ascii="Times New Roman" w:hAnsi="Times New Roman" w:eastAsia="方正仿宋_GBK" w:cs="Times New Roman"/>
          <w:bCs w:val="0"/>
          <w:sz w:val="32"/>
          <w:szCs w:val="32"/>
        </w:rPr>
      </w:pPr>
      <w:r>
        <w:rPr>
          <w:rFonts w:hint="eastAsia" w:ascii="Times New Roman" w:hAnsi="Times New Roman" w:eastAsia="方正楷体_GBK" w:cs="Times New Roman"/>
          <w:b w:val="0"/>
          <w:bCs w:val="0"/>
          <w:kern w:val="2"/>
          <w:sz w:val="32"/>
          <w:szCs w:val="32"/>
          <w:lang w:val="en-US" w:eastAsia="zh-CN" w:bidi="ar-SA"/>
        </w:rPr>
        <w:t>（二）精心组织。</w:t>
      </w:r>
      <w:r>
        <w:rPr>
          <w:rFonts w:hint="eastAsia" w:ascii="Times New Roman" w:hAnsi="Times New Roman" w:eastAsia="方正仿宋_GBK" w:cs="Times New Roman"/>
          <w:b w:val="0"/>
          <w:bCs w:val="0"/>
          <w:sz w:val="32"/>
          <w:szCs w:val="32"/>
          <w:lang w:val="en-US" w:eastAsia="zh-CN"/>
        </w:rPr>
        <w:t>各高校要把本次比赛作为团支部学习宣传贯彻党的二十大精神的重要抓手，应</w:t>
      </w:r>
      <w:r>
        <w:rPr>
          <w:rFonts w:hint="eastAsia" w:ascii="Times New Roman" w:hAnsi="Times New Roman" w:eastAsia="方正仿宋_GBK" w:cs="Times New Roman"/>
          <w:bCs w:val="0"/>
          <w:sz w:val="32"/>
          <w:szCs w:val="32"/>
          <w:lang w:eastAsia="zh-CN"/>
        </w:rPr>
        <w:t>通过开展</w:t>
      </w:r>
      <w:r>
        <w:rPr>
          <w:rFonts w:ascii="Times New Roman" w:hAnsi="Times New Roman" w:eastAsia="方正仿宋_GBK" w:cs="Times New Roman"/>
          <w:bCs w:val="0"/>
          <w:sz w:val="32"/>
          <w:szCs w:val="32"/>
        </w:rPr>
        <w:t>经典话剧观影学习、话剧研讨分享、主题演讲、话剧配音、沉浸式打卡</w:t>
      </w:r>
      <w:r>
        <w:rPr>
          <w:rFonts w:hint="eastAsia" w:ascii="Times New Roman" w:hAnsi="Times New Roman" w:eastAsia="方正仿宋_GBK" w:cs="Times New Roman"/>
          <w:bCs w:val="0"/>
          <w:sz w:val="32"/>
          <w:szCs w:val="32"/>
          <w:lang w:eastAsia="zh-CN"/>
        </w:rPr>
        <w:t>市内</w:t>
      </w:r>
      <w:r>
        <w:rPr>
          <w:rFonts w:ascii="Times New Roman" w:hAnsi="Times New Roman" w:eastAsia="方正仿宋_GBK" w:cs="Times New Roman"/>
          <w:bCs w:val="0"/>
          <w:sz w:val="32"/>
          <w:szCs w:val="32"/>
        </w:rPr>
        <w:t>红色资源和重大文化地标等活动，引导大学生讲述奋斗故事、感受奋斗成就、学习奋斗榜样、激发奋斗精神</w:t>
      </w:r>
      <w:r>
        <w:rPr>
          <w:rFonts w:ascii="Times New Roman" w:hAnsi="Times New Roman" w:cs="Times New Roman"/>
          <w:bCs w:val="0"/>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ascii="Times New Roman" w:hAnsi="Times New Roman" w:eastAsia="方正楷体_GBK" w:cs="Times New Roman"/>
          <w:b w:val="0"/>
          <w:bCs w:val="0"/>
          <w:sz w:val="32"/>
          <w:szCs w:val="32"/>
        </w:rPr>
        <w:t>（</w:t>
      </w:r>
      <w:r>
        <w:rPr>
          <w:rFonts w:hint="eastAsia" w:ascii="Times New Roman" w:hAnsi="Times New Roman" w:eastAsia="方正楷体_GBK" w:cs="Times New Roman"/>
          <w:b w:val="0"/>
          <w:bCs w:val="0"/>
          <w:sz w:val="32"/>
          <w:szCs w:val="32"/>
          <w:lang w:eastAsia="zh-CN"/>
        </w:rPr>
        <w:t>三</w:t>
      </w:r>
      <w:r>
        <w:rPr>
          <w:rFonts w:ascii="Times New Roman" w:hAnsi="Times New Roman" w:eastAsia="方正楷体_GBK" w:cs="Times New Roman"/>
          <w:b w:val="0"/>
          <w:bCs w:val="0"/>
          <w:sz w:val="32"/>
          <w:szCs w:val="32"/>
        </w:rPr>
        <w:t>）</w:t>
      </w:r>
      <w:r>
        <w:rPr>
          <w:rFonts w:hint="eastAsia" w:ascii="Times New Roman" w:hAnsi="Times New Roman" w:eastAsia="方正楷体_GBK" w:cs="Times New Roman"/>
          <w:b w:val="0"/>
          <w:bCs w:val="0"/>
          <w:sz w:val="32"/>
          <w:szCs w:val="32"/>
          <w:lang w:val="en-US" w:eastAsia="zh-CN"/>
        </w:rPr>
        <w:t>严格把关。</w:t>
      </w:r>
      <w:r>
        <w:rPr>
          <w:rFonts w:hint="eastAsia" w:ascii="Times New Roman" w:hAnsi="Times New Roman" w:eastAsia="方正仿宋_GBK" w:cs="Times New Roman"/>
          <w:b w:val="0"/>
          <w:bCs w:val="0"/>
          <w:sz w:val="32"/>
          <w:szCs w:val="32"/>
        </w:rPr>
        <w:t>各高校</w:t>
      </w:r>
      <w:r>
        <w:rPr>
          <w:rFonts w:hint="eastAsia" w:ascii="Times New Roman" w:hAnsi="Times New Roman" w:eastAsia="方正仿宋_GBK" w:cs="Times New Roman"/>
          <w:b w:val="0"/>
          <w:bCs w:val="0"/>
          <w:sz w:val="32"/>
          <w:szCs w:val="32"/>
          <w:lang w:eastAsia="zh-CN"/>
        </w:rPr>
        <w:t>要</w:t>
      </w:r>
      <w:r>
        <w:rPr>
          <w:rFonts w:hint="eastAsia" w:ascii="Times New Roman" w:hAnsi="Times New Roman" w:eastAsia="方正仿宋_GBK" w:cs="Times New Roman"/>
          <w:b w:val="0"/>
          <w:bCs w:val="0"/>
          <w:sz w:val="32"/>
          <w:szCs w:val="32"/>
        </w:rPr>
        <w:t>严把意识形态关和作品质量关，不得有抄袭、剽窃或其他侵害他人著作权之情形。大赛主办方不承担包括名誉权、隐私权、著作权、商标权等纠纷而产生的法律责任，其法律责任由参赛者本人承担。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val="en-US" w:eastAsia="zh-CN"/>
        </w:rPr>
        <w:t>四</w:t>
      </w:r>
      <w:r>
        <w:rPr>
          <w:rFonts w:hint="eastAsia" w:ascii="Times New Roman" w:hAnsi="Times New Roman" w:eastAsia="方正楷体_GBK" w:cs="Times New Roman"/>
          <w:b w:val="0"/>
          <w:bCs w:val="0"/>
          <w:sz w:val="32"/>
          <w:szCs w:val="32"/>
          <w:lang w:eastAsia="zh-CN"/>
        </w:rPr>
        <w:t>）</w:t>
      </w:r>
      <w:r>
        <w:rPr>
          <w:rFonts w:hint="eastAsia" w:ascii="Times New Roman" w:hAnsi="Times New Roman" w:eastAsia="方正楷体_GBK" w:cs="Times New Roman"/>
          <w:b w:val="0"/>
          <w:bCs w:val="0"/>
          <w:sz w:val="32"/>
          <w:szCs w:val="32"/>
          <w:lang w:val="en-US" w:eastAsia="zh-CN"/>
        </w:rPr>
        <w:t>其他要求。</w:t>
      </w:r>
      <w:r>
        <w:rPr>
          <w:rFonts w:hint="eastAsia" w:ascii="Times New Roman" w:hAnsi="Times New Roman" w:eastAsia="方正仿宋_GBK" w:cs="Times New Roman"/>
          <w:b w:val="0"/>
          <w:bCs w:val="0"/>
          <w:sz w:val="32"/>
          <w:szCs w:val="32"/>
        </w:rPr>
        <w:t>请各参赛高校推荐2名具有文学、戏剧与影视学、表演等专业背景和学术造诣的专家学者或老师，</w:t>
      </w:r>
      <w:r>
        <w:rPr>
          <w:rFonts w:hint="eastAsia" w:ascii="Times New Roman" w:hAnsi="Times New Roman" w:eastAsia="方正仿宋_GBK" w:cs="Times New Roman"/>
          <w:b w:val="0"/>
          <w:bCs w:val="0"/>
          <w:sz w:val="32"/>
          <w:szCs w:val="32"/>
          <w:lang w:val="en-US" w:eastAsia="zh-CN"/>
        </w:rPr>
        <w:t>作为本次比赛的评委</w:t>
      </w:r>
      <w:r>
        <w:rPr>
          <w:rFonts w:hint="eastAsia" w:ascii="Times New Roman" w:hAnsi="Times New Roman" w:eastAsia="方正仿宋_GBK" w:cs="Times New Roman"/>
          <w:b w:val="0"/>
          <w:bCs w:val="0"/>
          <w:sz w:val="32"/>
          <w:szCs w:val="32"/>
        </w:rPr>
        <w:t>纳入评审专家库</w:t>
      </w:r>
      <w:r>
        <w:rPr>
          <w:rFonts w:hint="eastAsia" w:ascii="Times New Roman" w:hAnsi="Times New Roman" w:eastAsia="方正仿宋_GBK" w:cs="Times New Roman"/>
          <w:b w:val="0"/>
          <w:bCs w:val="0"/>
          <w:sz w:val="32"/>
          <w:szCs w:val="32"/>
          <w:lang w:eastAsia="zh-CN"/>
        </w:rPr>
        <w:t>，并</w:t>
      </w:r>
      <w:r>
        <w:rPr>
          <w:rFonts w:hint="eastAsia" w:ascii="Times New Roman" w:hAnsi="Times New Roman" w:eastAsia="方正仿宋_GBK" w:cs="Times New Roman"/>
          <w:b w:val="0"/>
          <w:bCs w:val="0"/>
          <w:sz w:val="32"/>
          <w:szCs w:val="32"/>
          <w:lang w:val="en-US" w:eastAsia="zh-CN"/>
        </w:rPr>
        <w:t>于2023年3</w:t>
      </w:r>
      <w:r>
        <w:rPr>
          <w:rFonts w:hint="eastAsia"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17</w:t>
      </w:r>
      <w:r>
        <w:rPr>
          <w:rFonts w:hint="eastAsia" w:ascii="Times New Roman" w:hAnsi="Times New Roman" w:eastAsia="方正仿宋_GBK" w:cs="Times New Roman"/>
          <w:b w:val="0"/>
          <w:bCs w:val="0"/>
          <w:sz w:val="32"/>
          <w:szCs w:val="32"/>
        </w:rPr>
        <w:t>日18</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rPr>
        <w:t>00前</w:t>
      </w:r>
      <w:r>
        <w:rPr>
          <w:rFonts w:hint="eastAsia" w:ascii="Times New Roman" w:hAnsi="Times New Roman" w:eastAsia="方正仿宋_GBK" w:cs="Times New Roman"/>
          <w:b w:val="0"/>
          <w:bCs w:val="0"/>
          <w:sz w:val="32"/>
          <w:szCs w:val="32"/>
          <w:lang w:eastAsia="zh-CN"/>
        </w:rPr>
        <w:t>将《</w:t>
      </w:r>
      <w:r>
        <w:rPr>
          <w:rFonts w:hint="eastAsia" w:ascii="Times New Roman" w:hAnsi="Times New Roman" w:eastAsia="方正仿宋_GBK" w:cs="Times New Roman"/>
          <w:b w:val="0"/>
          <w:bCs w:val="0"/>
          <w:sz w:val="32"/>
          <w:szCs w:val="32"/>
          <w:lang w:val="en-US" w:eastAsia="zh-CN"/>
        </w:rPr>
        <w:t>“奋斗青春”话剧团课专家评委推荐表</w:t>
      </w:r>
      <w:r>
        <w:rPr>
          <w:rFonts w:hint="eastAsia" w:ascii="Times New Roman" w:hAnsi="Times New Roman" w:eastAsia="方正仿宋_GBK" w:cs="Times New Roman"/>
          <w:b w:val="0"/>
          <w:bCs w:val="0"/>
          <w:sz w:val="32"/>
          <w:szCs w:val="32"/>
          <w:lang w:eastAsia="zh-CN"/>
        </w:rPr>
        <w:t>》（附件</w:t>
      </w:r>
      <w:r>
        <w:rPr>
          <w:rFonts w:hint="eastAsia"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Times New Roman"/>
          <w:b w:val="0"/>
          <w:bCs w:val="0"/>
          <w:sz w:val="32"/>
          <w:szCs w:val="32"/>
          <w:lang w:eastAsia="zh-CN"/>
        </w:rPr>
        <w:t>）发送至“</w:t>
      </w:r>
      <w:r>
        <w:rPr>
          <w:rFonts w:hint="eastAsia" w:ascii="Times New Roman" w:hAnsi="Times New Roman" w:eastAsia="方正仿宋_GBK" w:cs="Times New Roman"/>
          <w:b w:val="0"/>
          <w:bCs w:val="0"/>
          <w:sz w:val="32"/>
          <w:szCs w:val="32"/>
          <w:lang w:val="en-US" w:eastAsia="zh-CN"/>
        </w:rPr>
        <w:t>移动云盘</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2023年校园之春“话剧团课—评委推荐”，邮件主题统一为“学校+话剧团课+专家评委推荐表”。</w:t>
      </w:r>
      <w:r>
        <w:rPr>
          <w:rFonts w:hint="eastAsia" w:ascii="Times New Roman" w:hAnsi="Times New Roman" w:eastAsia="方正仿宋_GBK" w:cs="Times New Roman"/>
          <w:b w:val="0"/>
          <w:bCs w:val="0"/>
          <w:sz w:val="32"/>
          <w:szCs w:val="32"/>
          <w:lang w:eastAsia="zh-CN"/>
        </w:rPr>
        <w:t>比赛期间，</w:t>
      </w:r>
      <w:r>
        <w:rPr>
          <w:rFonts w:hint="eastAsia" w:ascii="Times New Roman" w:hAnsi="Times New Roman" w:eastAsia="方正仿宋_GBK" w:cs="Times New Roman"/>
          <w:b w:val="0"/>
          <w:bCs w:val="0"/>
          <w:sz w:val="32"/>
          <w:szCs w:val="32"/>
        </w:rPr>
        <w:t>参赛选手、带队工作人员及评审专家的往返交通费、住宿费等费用由所在单位按规定报销。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为便于本次比赛顺利开展，请各高校团委指定</w:t>
      </w:r>
      <w:r>
        <w:rPr>
          <w:rFonts w:hint="eastAsia"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rPr>
        <w:t>名工作人员于</w:t>
      </w:r>
      <w:r>
        <w:rPr>
          <w:rFonts w:hint="eastAsia" w:ascii="Times New Roman" w:hAnsi="Times New Roman" w:eastAsia="方正仿宋_GBK" w:cs="Times New Roman"/>
          <w:b w:val="0"/>
          <w:bCs w:val="0"/>
          <w:sz w:val="32"/>
          <w:szCs w:val="32"/>
          <w:lang w:val="en-US" w:eastAsia="zh-CN"/>
        </w:rPr>
        <w:t>2023年3</w:t>
      </w:r>
      <w:r>
        <w:rPr>
          <w:rFonts w:hint="eastAsia"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17</w:t>
      </w:r>
      <w:r>
        <w:rPr>
          <w:rFonts w:hint="eastAsia" w:ascii="Times New Roman" w:hAnsi="Times New Roman" w:eastAsia="方正仿宋_GBK" w:cs="Times New Roman"/>
          <w:b w:val="0"/>
          <w:bCs w:val="0"/>
          <w:sz w:val="32"/>
          <w:szCs w:val="32"/>
        </w:rPr>
        <w:t>日18</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rPr>
        <w:t>00前加入领队微信工作群。后续通知将通过领队工作群发布。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附件：1.</w:t>
      </w:r>
      <w:r>
        <w:rPr>
          <w:rFonts w:hint="eastAsia" w:ascii="Times New Roman" w:hAnsi="Times New Roman" w:eastAsia="方正仿宋_GBK" w:cs="Times New Roman"/>
          <w:b w:val="0"/>
          <w:bCs w:val="0"/>
          <w:sz w:val="32"/>
          <w:szCs w:val="32"/>
        </w:rPr>
        <w:t>“奋斗青春”话剧团课</w:t>
      </w:r>
      <w:r>
        <w:rPr>
          <w:rFonts w:hint="eastAsia" w:ascii="Times New Roman" w:hAnsi="Times New Roman" w:eastAsia="方正仿宋_GBK" w:cs="Times New Roman"/>
          <w:b w:val="0"/>
          <w:bCs w:val="0"/>
          <w:sz w:val="32"/>
          <w:szCs w:val="32"/>
          <w:lang w:val="en-US" w:eastAsia="zh-CN"/>
        </w:rPr>
        <w:t>剧目创作大赛</w:t>
      </w:r>
      <w:r>
        <w:rPr>
          <w:rFonts w:hint="eastAsia" w:ascii="Times New Roman" w:hAnsi="Times New Roman" w:eastAsia="方正仿宋_GBK" w:cs="Times New Roman"/>
          <w:b w:val="0"/>
          <w:bCs w:val="0"/>
          <w:sz w:val="32"/>
          <w:szCs w:val="32"/>
        </w:rPr>
        <w:t>报名</w:t>
      </w:r>
      <w:r>
        <w:rPr>
          <w:rFonts w:hint="eastAsia" w:ascii="Times New Roman" w:hAnsi="Times New Roman" w:eastAsia="方正仿宋_GBK" w:cs="Times New Roman"/>
          <w:b w:val="0"/>
          <w:bCs w:val="0"/>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2.“奋斗青春”话剧团课剧本创作大赛报名表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      3.“奋斗青</w:t>
      </w:r>
      <w:bookmarkStart w:id="0" w:name="_GoBack"/>
      <w:bookmarkEnd w:id="0"/>
      <w:r>
        <w:rPr>
          <w:rFonts w:hint="eastAsia" w:ascii="Times New Roman" w:hAnsi="Times New Roman" w:eastAsia="方正仿宋_GBK" w:cs="Times New Roman"/>
          <w:b w:val="0"/>
          <w:bCs w:val="0"/>
          <w:sz w:val="32"/>
          <w:szCs w:val="32"/>
          <w:lang w:val="en-US" w:eastAsia="zh-CN"/>
        </w:rPr>
        <w:t>春”话剧团课剧目创作大赛汇总表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4.“奋斗青春”话剧团课剧本创作大赛汇总表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5.“奋斗青春”话剧团课专家评委推荐表</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6.“奋斗青春”话剧团课参赛须知</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7.“奋斗青春”话剧团课参赛承诺书</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8.“奋斗青春”话剧团课创作大赛领队工作群二维码</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eastAsia"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b w:val="0"/>
          <w:bCs w:val="0"/>
          <w:sz w:val="32"/>
          <w:szCs w:val="32"/>
          <w:lang w:val="en-US" w:eastAsia="zh-CN"/>
        </w:rPr>
      </w:pPr>
    </w:p>
    <w:p>
      <w:pPr>
        <w:pStyle w:val="2"/>
        <w:rPr>
          <w:rFonts w:hint="default" w:ascii="Times New Roman" w:hAnsi="Times New Roman" w:cs="Times New Roman"/>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94" w:lineRule="exact"/>
        <w:ind w:firstLine="6080" w:firstLineChars="19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共青团重庆市委    </w:t>
      </w:r>
    </w:p>
    <w:p>
      <w:pPr>
        <w:pStyle w:val="2"/>
        <w:keepNext w:val="0"/>
        <w:keepLines w:val="0"/>
        <w:pageBreakBefore w:val="0"/>
        <w:widowControl w:val="0"/>
        <w:kinsoku/>
        <w:wordWrap w:val="0"/>
        <w:overflowPunct/>
        <w:topLinePunct w:val="0"/>
        <w:autoSpaceDE/>
        <w:autoSpaceDN/>
        <w:bidi w:val="0"/>
        <w:adjustRightInd/>
        <w:snapToGrid/>
        <w:spacing w:line="594" w:lineRule="exact"/>
        <w:ind w:left="0" w:leftChars="0" w:firstLine="6099" w:firstLineChars="1906"/>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2023年3月15日    </w:t>
      </w:r>
    </w:p>
    <w:p>
      <w:pPr>
        <w:pStyle w:val="2"/>
        <w:keepNext w:val="0"/>
        <w:keepLines w:val="0"/>
        <w:pageBreakBefore w:val="0"/>
        <w:widowControl w:val="0"/>
        <w:kinsoku/>
        <w:overflowPunct/>
        <w:topLinePunct w:val="0"/>
        <w:autoSpaceDE/>
        <w:autoSpaceDN/>
        <w:bidi w:val="0"/>
        <w:adjustRightInd/>
        <w:spacing w:line="594" w:lineRule="exact"/>
        <w:jc w:val="both"/>
        <w:textAlignment w:val="auto"/>
        <w:rPr>
          <w:rFonts w:hint="eastAsia" w:ascii="Times New Roman" w:hAnsi="Times New Roman" w:eastAsia="方正仿宋_GBK" w:cs="Times New Roman"/>
          <w:b w:val="0"/>
          <w:bCs w:val="0"/>
          <w:kern w:val="2"/>
          <w:sz w:val="32"/>
          <w:szCs w:val="32"/>
          <w:lang w:val="en-US" w:eastAsia="zh-CN" w:bidi="ar-SA"/>
        </w:rPr>
      </w:pPr>
    </w:p>
    <w:p>
      <w:pPr>
        <w:pStyle w:val="2"/>
        <w:keepNext w:val="0"/>
        <w:keepLines w:val="0"/>
        <w:pageBreakBefore w:val="0"/>
        <w:widowControl w:val="0"/>
        <w:kinsoku/>
        <w:overflowPunct/>
        <w:topLinePunct w:val="0"/>
        <w:autoSpaceDE/>
        <w:autoSpaceDN/>
        <w:bidi w:val="0"/>
        <w:adjustRightInd/>
        <w:spacing w:line="594"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（团市委高校工作部联系人：赵晓璇，63862256；重庆理工大学团委联系人：刘广超，62563206）</w:t>
      </w:r>
    </w:p>
    <w:p>
      <w:pPr>
        <w:keepNext w:val="0"/>
        <w:keepLines w:val="0"/>
        <w:pageBreakBefore w:val="0"/>
        <w:widowControl w:val="0"/>
        <w:tabs>
          <w:tab w:val="left" w:pos="6160"/>
        </w:tabs>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b w:val="0"/>
          <w:kern w:val="2"/>
          <w:sz w:val="32"/>
          <w:szCs w:val="32"/>
          <w:lang w:val="en-US" w:eastAsia="zh-CN" w:bidi="ar-SA"/>
        </w:rPr>
        <w:sectPr>
          <w:footerReference r:id="rId3" w:type="default"/>
          <w:pgSz w:w="11910" w:h="16840"/>
          <w:pgMar w:top="1984" w:right="1446" w:bottom="1644" w:left="1446" w:header="720" w:footer="720" w:gutter="0"/>
          <w:pgNumType w:fmt="numberInDash"/>
          <w:cols w:space="425" w:num="1"/>
          <w:docGrid w:linePitch="299" w:charSpace="0"/>
        </w:sectPr>
      </w:pPr>
    </w:p>
    <w:p>
      <w:pPr>
        <w:pStyle w:val="12"/>
        <w:keepNext w:val="0"/>
        <w:keepLines w:val="0"/>
        <w:pageBreakBefore w:val="0"/>
        <w:framePr w:wrap="auto" w:vAnchor="margin" w:hAnchor="text" w:yAlign="inline"/>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rPr>
        <w:t>附件</w:t>
      </w:r>
      <w:r>
        <w:rPr>
          <w:rFonts w:hint="eastAsia" w:ascii="Times New Roman" w:hAnsi="Times New Roman" w:eastAsia="方正黑体_GBK" w:cs="Times New Roman"/>
          <w:b w:val="0"/>
          <w:bCs w:val="0"/>
          <w:sz w:val="32"/>
          <w:szCs w:val="32"/>
          <w:lang w:val="en-US" w:eastAsia="zh-CN"/>
        </w:rPr>
        <w:t>1</w:t>
      </w:r>
    </w:p>
    <w:p>
      <w:pPr>
        <w:pStyle w:val="12"/>
        <w:keepNext w:val="0"/>
        <w:keepLines w:val="0"/>
        <w:pageBreakBefore w:val="0"/>
        <w:framePr w:wrap="auto" w:vAnchor="margin" w:hAnchor="text" w:yAlign="inline"/>
        <w:kinsoku/>
        <w:wordWrap/>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rPr>
        <w:t>“奋斗青春”话剧团课</w:t>
      </w:r>
      <w:r>
        <w:rPr>
          <w:rFonts w:hint="eastAsia" w:ascii="Times New Roman" w:hAnsi="Times New Roman" w:eastAsia="方正小标宋_GBK" w:cs="Times New Roman"/>
          <w:b w:val="0"/>
          <w:bCs w:val="0"/>
          <w:sz w:val="44"/>
          <w:szCs w:val="44"/>
          <w:lang w:val="en-US" w:eastAsia="zh-CN"/>
        </w:rPr>
        <w:t>剧目创作大赛</w:t>
      </w:r>
      <w:r>
        <w:rPr>
          <w:rFonts w:hint="eastAsia" w:ascii="Times New Roman" w:hAnsi="Times New Roman" w:eastAsia="方正小标宋_GBK" w:cs="Times New Roman"/>
          <w:b w:val="0"/>
          <w:bCs w:val="0"/>
          <w:sz w:val="44"/>
          <w:szCs w:val="44"/>
        </w:rPr>
        <w:t>报名</w:t>
      </w:r>
      <w:r>
        <w:rPr>
          <w:rFonts w:hint="eastAsia" w:ascii="Times New Roman" w:hAnsi="Times New Roman" w:eastAsia="方正小标宋_GBK" w:cs="Times New Roman"/>
          <w:b w:val="0"/>
          <w:bCs w:val="0"/>
          <w:sz w:val="44"/>
          <w:szCs w:val="44"/>
          <w:lang w:val="en-US" w:eastAsia="zh-CN"/>
        </w:rPr>
        <w:t>表</w:t>
      </w:r>
    </w:p>
    <w:p>
      <w:pPr>
        <w:pStyle w:val="2"/>
        <w:keepNext w:val="0"/>
        <w:keepLines w:val="0"/>
        <w:pageBreakBefore w:val="0"/>
        <w:kinsoku/>
        <w:wordWrap/>
        <w:overflowPunct/>
        <w:topLinePunct w:val="0"/>
        <w:autoSpaceDE/>
        <w:autoSpaceDN/>
        <w:bidi w:val="0"/>
        <w:adjustRightInd/>
        <w:spacing w:line="594" w:lineRule="exact"/>
        <w:textAlignment w:val="auto"/>
        <w:rPr>
          <w:rFonts w:hint="eastAsia" w:ascii="Times New Roman" w:hAnsi="Times New Roman" w:cs="Times New Roman"/>
          <w:lang w:val="en-US" w:eastAsia="zh-CN"/>
        </w:rPr>
      </w:pPr>
    </w:p>
    <w:tbl>
      <w:tblPr>
        <w:tblStyle w:val="7"/>
        <w:tblW w:w="8969"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786"/>
        <w:gridCol w:w="1521"/>
        <w:gridCol w:w="1777"/>
        <w:gridCol w:w="5"/>
        <w:gridCol w:w="422"/>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学校名称</w:t>
            </w:r>
          </w:p>
        </w:tc>
        <w:tc>
          <w:tcPr>
            <w:tcW w:w="2307"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204"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团支部名称</w:t>
            </w:r>
          </w:p>
        </w:tc>
        <w:tc>
          <w:tcPr>
            <w:tcW w:w="23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剧目名称</w:t>
            </w:r>
          </w:p>
        </w:tc>
        <w:tc>
          <w:tcPr>
            <w:tcW w:w="2307"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204"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预计演出时长</w:t>
            </w:r>
          </w:p>
        </w:tc>
        <w:tc>
          <w:tcPr>
            <w:tcW w:w="23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default"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表现形式</w:t>
            </w:r>
          </w:p>
        </w:tc>
        <w:tc>
          <w:tcPr>
            <w:tcW w:w="2307"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204"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预计参演人数</w:t>
            </w:r>
          </w:p>
        </w:tc>
        <w:tc>
          <w:tcPr>
            <w:tcW w:w="23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default"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是否真人真事</w:t>
            </w:r>
          </w:p>
        </w:tc>
        <w:tc>
          <w:tcPr>
            <w:tcW w:w="2307"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204"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default"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主创联系方式</w:t>
            </w:r>
          </w:p>
        </w:tc>
        <w:tc>
          <w:tcPr>
            <w:tcW w:w="237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9" w:type="dxa"/>
            <w:gridSpan w:val="7"/>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团队简介</w:t>
            </w:r>
            <w:r>
              <w:rPr>
                <w:rFonts w:hint="eastAsia" w:ascii="Times New Roman" w:hAnsi="Times New Roman" w:eastAsia="方正仿宋_GBK" w:cs="Times New Roman"/>
                <w:b w:val="0"/>
                <w:bCs w:val="0"/>
                <w:kern w:val="2"/>
                <w:sz w:val="24"/>
                <w:szCs w:val="24"/>
                <w:lang w:val="en-US" w:eastAsia="zh-CN" w:bidi="ar-SA"/>
              </w:rPr>
              <w:t>（</w:t>
            </w:r>
            <w:r>
              <w:rPr>
                <w:rFonts w:hint="default" w:ascii="Times New Roman" w:hAnsi="Times New Roman" w:eastAsia="方正仿宋_GBK" w:cs="Times New Roman"/>
                <w:b w:val="0"/>
                <w:bCs w:val="0"/>
                <w:kern w:val="2"/>
                <w:sz w:val="24"/>
                <w:szCs w:val="24"/>
                <w:lang w:val="en-US" w:eastAsia="zh-CN" w:bidi="ar-SA"/>
              </w:rPr>
              <w:t>300</w:t>
            </w:r>
            <w:r>
              <w:rPr>
                <w:rFonts w:hint="eastAsia" w:ascii="Times New Roman" w:hAnsi="Times New Roman" w:eastAsia="方正仿宋_GBK" w:cs="Times New Roman"/>
                <w:b w:val="0"/>
                <w:bCs w:val="0"/>
                <w:kern w:val="2"/>
                <w:sz w:val="24"/>
                <w:szCs w:val="24"/>
                <w:lang w:val="en-US" w:eastAsia="zh-CN" w:bidi="ar-SA"/>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1" w:hRule="atLeast"/>
        </w:trPr>
        <w:tc>
          <w:tcPr>
            <w:tcW w:w="8969" w:type="dxa"/>
            <w:gridSpan w:val="7"/>
            <w:noWrap w:val="0"/>
            <w:vAlign w:val="top"/>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969" w:type="dxa"/>
            <w:gridSpan w:val="7"/>
            <w:noWrap w:val="0"/>
            <w:vAlign w:val="top"/>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主题简介</w:t>
            </w:r>
            <w:r>
              <w:rPr>
                <w:rFonts w:hint="eastAsia" w:ascii="Times New Roman" w:hAnsi="Times New Roman" w:eastAsia="方正仿宋_GBK" w:cs="Times New Roman"/>
                <w:b w:val="0"/>
                <w:bCs w:val="0"/>
                <w:kern w:val="2"/>
                <w:sz w:val="24"/>
                <w:szCs w:val="24"/>
                <w:lang w:val="en-US" w:eastAsia="zh-CN" w:bidi="ar-SA"/>
              </w:rPr>
              <w:t>（</w:t>
            </w:r>
            <w:r>
              <w:rPr>
                <w:rFonts w:hint="default" w:ascii="Times New Roman" w:hAnsi="Times New Roman" w:eastAsia="方正仿宋_GBK" w:cs="Times New Roman"/>
                <w:b w:val="0"/>
                <w:bCs w:val="0"/>
                <w:kern w:val="2"/>
                <w:sz w:val="24"/>
                <w:szCs w:val="24"/>
                <w:lang w:val="en-US" w:eastAsia="zh-CN" w:bidi="ar-SA"/>
              </w:rPr>
              <w:t>300</w:t>
            </w:r>
            <w:r>
              <w:rPr>
                <w:rFonts w:hint="eastAsia" w:ascii="Times New Roman" w:hAnsi="Times New Roman" w:eastAsia="方正仿宋_GBK" w:cs="Times New Roman"/>
                <w:b w:val="0"/>
                <w:bCs w:val="0"/>
                <w:kern w:val="2"/>
                <w:sz w:val="24"/>
                <w:szCs w:val="24"/>
                <w:lang w:val="en-US" w:eastAsia="zh-CN" w:bidi="ar-SA"/>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5" w:hRule="atLeast"/>
        </w:trPr>
        <w:tc>
          <w:tcPr>
            <w:tcW w:w="8969" w:type="dxa"/>
            <w:gridSpan w:val="7"/>
            <w:noWrap w:val="0"/>
            <w:vAlign w:val="top"/>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8969" w:type="dxa"/>
            <w:gridSpan w:val="7"/>
            <w:noWrap w:val="0"/>
            <w:vAlign w:val="top"/>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创作思路简介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仿宋_GBK" w:cs="Times New Roman"/>
                <w:b w:val="0"/>
                <w:bCs w:val="0"/>
                <w:kern w:val="2"/>
                <w:sz w:val="24"/>
                <w:szCs w:val="24"/>
                <w:lang w:val="en-US" w:eastAsia="zh-CN" w:bidi="ar-SA"/>
              </w:rPr>
              <w:t>（500字以内，请简要陈述该剧本的创作缘由、动机与历程。）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atLeast"/>
        </w:trPr>
        <w:tc>
          <w:tcPr>
            <w:tcW w:w="8969" w:type="dxa"/>
            <w:gridSpan w:val="7"/>
            <w:noWrap w:val="0"/>
            <w:vAlign w:val="top"/>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69" w:type="dxa"/>
            <w:gridSpan w:val="7"/>
            <w:noWrap w:val="0"/>
            <w:vAlign w:val="top"/>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故事梗概</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仿宋_GBK" w:cs="Times New Roman"/>
                <w:b w:val="0"/>
                <w:bCs w:val="0"/>
                <w:kern w:val="2"/>
                <w:sz w:val="24"/>
                <w:szCs w:val="24"/>
                <w:lang w:val="en-US" w:eastAsia="zh-CN" w:bidi="ar-SA"/>
              </w:rPr>
              <w:t>（5</w:t>
            </w:r>
            <w:r>
              <w:rPr>
                <w:rFonts w:hint="default" w:ascii="Times New Roman" w:hAnsi="Times New Roman" w:eastAsia="方正仿宋_GBK" w:cs="Times New Roman"/>
                <w:b w:val="0"/>
                <w:bCs w:val="0"/>
                <w:kern w:val="2"/>
                <w:sz w:val="24"/>
                <w:szCs w:val="24"/>
                <w:lang w:val="en-US" w:eastAsia="zh-CN" w:bidi="ar-SA"/>
              </w:rPr>
              <w:t>00</w:t>
            </w:r>
            <w:r>
              <w:rPr>
                <w:rFonts w:hint="eastAsia" w:ascii="Times New Roman" w:hAnsi="Times New Roman" w:eastAsia="方正仿宋_GBK" w:cs="Times New Roman"/>
                <w:b w:val="0"/>
                <w:bCs w:val="0"/>
                <w:kern w:val="2"/>
                <w:sz w:val="24"/>
                <w:szCs w:val="24"/>
                <w:lang w:val="en-US" w:eastAsia="zh-CN" w:bidi="ar-SA"/>
              </w:rPr>
              <w:t>字以内，请清晰完整地概括剧情内容及主题立意。）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0" w:hRule="atLeast"/>
        </w:trPr>
        <w:tc>
          <w:tcPr>
            <w:tcW w:w="8969"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hAnsi="Times New Roman" w:eastAsia="方正仿宋_GBK" w:cs="Times New Roman"/>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69" w:type="dxa"/>
            <w:gridSpan w:val="7"/>
            <w:tcBorders>
              <w:bottom w:val="single" w:color="auto" w:sz="4" w:space="0"/>
            </w:tcBorders>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剧本创作情况（请如实对照以下类别选取，打“</w:t>
            </w:r>
            <w:r>
              <w:rPr>
                <w:rFonts w:hint="eastAsia" w:ascii="Times New Roman" w:hAnsi="Times New Roman" w:eastAsia="方正黑体_GBK" w:cs="Times New Roman"/>
                <w:b w:val="0"/>
                <w:bCs w:val="0"/>
                <w:kern w:val="2"/>
                <w:sz w:val="28"/>
                <w:szCs w:val="28"/>
                <w:lang w:val="en-US" w:eastAsia="zh-CN" w:bidi="ar-SA"/>
              </w:rPr>
              <w:sym w:font="Wingdings 2" w:char="0050"/>
            </w:r>
            <w:r>
              <w:rPr>
                <w:rFonts w:hint="eastAsia" w:ascii="Times New Roman" w:hAnsi="Times New Roman" w:eastAsia="方正黑体_GBK" w:cs="Times New Roman"/>
                <w:b w:val="0"/>
                <w:bCs w:val="0"/>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2865"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完全原创剧本</w:t>
            </w:r>
          </w:p>
        </w:tc>
        <w:tc>
          <w:tcPr>
            <w:tcW w:w="3298"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改编</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仿宋_GBK" w:cs="Times New Roman"/>
                <w:b w:val="0"/>
                <w:bCs w:val="0"/>
                <w:kern w:val="2"/>
                <w:sz w:val="24"/>
                <w:szCs w:val="24"/>
                <w:lang w:val="en-US" w:eastAsia="zh-CN" w:bidi="ar-SA"/>
              </w:rPr>
              <w:t>（改编电影、小说或剧本，或者未发表、未公演剧本）</w:t>
            </w:r>
          </w:p>
        </w:tc>
        <w:tc>
          <w:tcPr>
            <w:tcW w:w="280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轻度改编</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或照搬已公演剧本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2865"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3298"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806"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trPr>
        <w:tc>
          <w:tcPr>
            <w:tcW w:w="2865" w:type="dxa"/>
            <w:gridSpan w:val="2"/>
            <w:tcBorders>
              <w:bottom w:val="single" w:color="auto" w:sz="4" w:space="0"/>
            </w:tcBorders>
            <w:noWrap w:val="0"/>
            <w:vAlign w:val="top"/>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参赛负责人签名：</w:t>
            </w: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ind w:firstLine="1680" w:firstLineChars="800"/>
              <w:rPr>
                <w:rFonts w:hint="eastAsia" w:ascii="Times New Roman" w:hAnsi="Times New Roman" w:cs="Times New Roman"/>
                <w:lang w:val="en-US" w:eastAsia="zh-CN"/>
              </w:rPr>
            </w:pPr>
            <w:r>
              <w:rPr>
                <w:rFonts w:hint="eastAsia" w:ascii="Times New Roman" w:hAnsi="Times New Roman" w:eastAsia="方正仿宋_GBK" w:cs="Times New Roman"/>
                <w:kern w:val="2"/>
                <w:sz w:val="21"/>
                <w:szCs w:val="24"/>
                <w:lang w:val="en-US" w:eastAsia="zh-CN" w:bidi="ar-SA"/>
              </w:rPr>
              <w:t>年  月 日</w:t>
            </w:r>
          </w:p>
        </w:tc>
        <w:tc>
          <w:tcPr>
            <w:tcW w:w="3303" w:type="dxa"/>
            <w:gridSpan w:val="3"/>
            <w:tcBorders>
              <w:bottom w:val="single" w:color="auto" w:sz="4" w:space="0"/>
            </w:tcBorders>
            <w:noWrap w:val="0"/>
            <w:vAlign w:val="top"/>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团支部意见：</w:t>
            </w:r>
          </w:p>
          <w:p>
            <w:pPr>
              <w:pStyle w:val="2"/>
              <w:rPr>
                <w:rFonts w:hint="eastAsia" w:ascii="Times New Roman" w:hAnsi="Times New Roman" w:eastAsia="方正仿宋_GBK" w:cs="Times New Roman"/>
                <w:sz w:val="21"/>
                <w:lang w:val="en-US" w:eastAsia="zh-CN"/>
              </w:rPr>
            </w:pPr>
          </w:p>
          <w:p>
            <w:pPr>
              <w:pStyle w:val="2"/>
              <w:rPr>
                <w:rFonts w:hint="eastAsia" w:ascii="Times New Roman" w:hAnsi="Times New Roman" w:eastAsia="方正仿宋_GBK" w:cs="Times New Roman"/>
                <w:sz w:val="21"/>
                <w:lang w:val="en-US" w:eastAsia="zh-CN"/>
              </w:rPr>
            </w:pPr>
          </w:p>
          <w:p>
            <w:pPr>
              <w:pStyle w:val="2"/>
              <w:rPr>
                <w:rFonts w:hint="eastAsia" w:ascii="Times New Roman" w:hAnsi="Times New Roman" w:eastAsia="方正仿宋_GBK" w:cs="Times New Roman"/>
                <w:sz w:val="21"/>
                <w:lang w:val="en-US" w:eastAsia="zh-CN"/>
              </w:rPr>
            </w:pPr>
          </w:p>
          <w:p>
            <w:pPr>
              <w:pStyle w:val="2"/>
              <w:ind w:firstLine="1890" w:firstLineChars="900"/>
              <w:rPr>
                <w:rFonts w:hint="default" w:ascii="Times New Roman" w:hAnsi="Times New Roman" w:cs="Times New Roman"/>
                <w:lang w:val="en-US" w:eastAsia="zh-CN"/>
              </w:rPr>
            </w:pPr>
            <w:r>
              <w:rPr>
                <w:rFonts w:hint="eastAsia" w:ascii="Times New Roman" w:hAnsi="Times New Roman" w:eastAsia="方正仿宋_GBK" w:cs="Times New Roman"/>
                <w:kern w:val="2"/>
                <w:sz w:val="21"/>
                <w:szCs w:val="24"/>
                <w:lang w:val="en-US" w:eastAsia="zh-CN" w:bidi="ar-SA"/>
              </w:rPr>
              <w:t>年  月 日</w:t>
            </w:r>
          </w:p>
        </w:tc>
        <w:tc>
          <w:tcPr>
            <w:tcW w:w="2801" w:type="dxa"/>
            <w:gridSpan w:val="2"/>
            <w:tcBorders>
              <w:bottom w:val="single" w:color="auto" w:sz="4" w:space="0"/>
            </w:tcBorders>
            <w:noWrap w:val="0"/>
            <w:vAlign w:val="top"/>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校团委意见：</w:t>
            </w:r>
          </w:p>
          <w:p>
            <w:pPr>
              <w:keepNext w:val="0"/>
              <w:keepLines w:val="0"/>
              <w:pageBreakBefore w:val="0"/>
              <w:kinsoku/>
              <w:overflowPunct/>
              <w:topLinePunct w:val="0"/>
              <w:autoSpaceDE/>
              <w:autoSpaceDN/>
              <w:bidi w:val="0"/>
              <w:adjustRightInd/>
              <w:spacing w:line="594" w:lineRule="exact"/>
              <w:ind w:firstLine="1260" w:firstLineChars="6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（盖章处）</w:t>
            </w:r>
          </w:p>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仿宋_GBK" w:cs="Times New Roman"/>
                <w:sz w:val="21"/>
                <w:lang w:val="en-US" w:eastAsia="zh-CN"/>
              </w:rPr>
              <w:t xml:space="preserve">       年 月 日</w:t>
            </w:r>
          </w:p>
        </w:tc>
      </w:tr>
    </w:tbl>
    <w:p>
      <w:pPr>
        <w:pStyle w:val="12"/>
        <w:keepNext w:val="0"/>
        <w:keepLines w:val="0"/>
        <w:pageBreakBefore w:val="0"/>
        <w:framePr w:wrap="auto" w:vAnchor="margin" w:hAnchor="text" w:yAlign="inline"/>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rPr>
        <w:t>附件</w:t>
      </w:r>
      <w:r>
        <w:rPr>
          <w:rFonts w:hint="eastAsia" w:ascii="Times New Roman" w:hAnsi="Times New Roman" w:eastAsia="方正黑体_GBK" w:cs="Times New Roman"/>
          <w:b w:val="0"/>
          <w:bCs w:val="0"/>
          <w:sz w:val="32"/>
          <w:szCs w:val="32"/>
          <w:lang w:val="en-US" w:eastAsia="zh-CN"/>
        </w:rPr>
        <w:t>2</w:t>
      </w:r>
    </w:p>
    <w:p>
      <w:pPr>
        <w:pStyle w:val="12"/>
        <w:keepNext w:val="0"/>
        <w:keepLines w:val="0"/>
        <w:pageBreakBefore w:val="0"/>
        <w:framePr w:wrap="auto" w:vAnchor="margin" w:hAnchor="text" w:yAlign="inline"/>
        <w:kinsoku/>
        <w:overflowPunct/>
        <w:topLinePunct w:val="0"/>
        <w:autoSpaceDE/>
        <w:autoSpaceDN/>
        <w:bidi w:val="0"/>
        <w:adjustRightInd/>
        <w:spacing w:line="594" w:lineRule="exact"/>
        <w:jc w:val="both"/>
        <w:textAlignment w:val="auto"/>
        <w:rPr>
          <w:rFonts w:hint="eastAsia" w:ascii="Times New Roman" w:hAnsi="Times New Roman" w:eastAsia="方正小标宋_GBK" w:cs="Times New Roman"/>
          <w:b w:val="0"/>
          <w:bCs w:val="0"/>
          <w:color w:val="auto"/>
          <w:kern w:val="2"/>
          <w:sz w:val="32"/>
          <w:szCs w:val="32"/>
          <w:lang w:val="en-US" w:eastAsia="zh-CN" w:bidi="ar-SA"/>
        </w:rPr>
      </w:pPr>
    </w:p>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rPr>
        <w:t>“奋斗青春”话剧团课</w:t>
      </w:r>
      <w:r>
        <w:rPr>
          <w:rFonts w:hint="eastAsia" w:ascii="Times New Roman" w:hAnsi="Times New Roman" w:eastAsia="方正小标宋_GBK" w:cs="Times New Roman"/>
          <w:b w:val="0"/>
          <w:bCs w:val="0"/>
          <w:sz w:val="44"/>
          <w:szCs w:val="44"/>
          <w:lang w:val="en-US" w:eastAsia="zh-CN"/>
        </w:rPr>
        <w:t>剧本创作大赛</w:t>
      </w:r>
      <w:r>
        <w:rPr>
          <w:rFonts w:hint="eastAsia" w:ascii="Times New Roman" w:hAnsi="Times New Roman" w:eastAsia="方正小标宋_GBK" w:cs="Times New Roman"/>
          <w:b w:val="0"/>
          <w:bCs w:val="0"/>
          <w:sz w:val="44"/>
          <w:szCs w:val="44"/>
        </w:rPr>
        <w:t>报名</w:t>
      </w:r>
      <w:r>
        <w:rPr>
          <w:rFonts w:hint="eastAsia" w:ascii="Times New Roman" w:hAnsi="Times New Roman" w:eastAsia="方正小标宋_GBK" w:cs="Times New Roman"/>
          <w:b w:val="0"/>
          <w:bCs w:val="0"/>
          <w:sz w:val="44"/>
          <w:szCs w:val="44"/>
          <w:lang w:val="en-US" w:eastAsia="zh-CN"/>
        </w:rPr>
        <w:t>表</w:t>
      </w:r>
    </w:p>
    <w:p>
      <w:pPr>
        <w:pStyle w:val="2"/>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cs="Times New Roman"/>
          <w:b w:val="0"/>
          <w:sz w:val="44"/>
          <w:szCs w:val="44"/>
        </w:rPr>
      </w:pPr>
    </w:p>
    <w:tbl>
      <w:tblPr>
        <w:tblStyle w:val="7"/>
        <w:tblW w:w="887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1727"/>
        <w:gridCol w:w="280"/>
        <w:gridCol w:w="1339"/>
        <w:gridCol w:w="812"/>
        <w:gridCol w:w="62"/>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剧目名称</w:t>
            </w:r>
          </w:p>
        </w:tc>
        <w:tc>
          <w:tcPr>
            <w:tcW w:w="6207" w:type="dxa"/>
            <w:gridSpan w:val="6"/>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66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创作者姓名</w:t>
            </w:r>
          </w:p>
        </w:tc>
        <w:tc>
          <w:tcPr>
            <w:tcW w:w="2007"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213"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院系年级专业</w:t>
            </w:r>
          </w:p>
        </w:tc>
        <w:tc>
          <w:tcPr>
            <w:tcW w:w="1987"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创作者姓名</w:t>
            </w:r>
          </w:p>
        </w:tc>
        <w:tc>
          <w:tcPr>
            <w:tcW w:w="2007"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213"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院系年级专业</w:t>
            </w:r>
          </w:p>
        </w:tc>
        <w:tc>
          <w:tcPr>
            <w:tcW w:w="1987"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剧本字数</w:t>
            </w:r>
          </w:p>
        </w:tc>
        <w:tc>
          <w:tcPr>
            <w:tcW w:w="2007"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213"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预计演出时长</w:t>
            </w:r>
          </w:p>
        </w:tc>
        <w:tc>
          <w:tcPr>
            <w:tcW w:w="1987"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2" w:hRule="atLeast"/>
        </w:trPr>
        <w:tc>
          <w:tcPr>
            <w:tcW w:w="266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故事简介</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仿宋_GBK" w:cs="Times New Roman"/>
                <w:b w:val="0"/>
                <w:bCs w:val="0"/>
                <w:kern w:val="2"/>
                <w:sz w:val="24"/>
                <w:szCs w:val="24"/>
                <w:lang w:val="en-US" w:eastAsia="zh-CN" w:bidi="ar-SA"/>
              </w:rPr>
              <w:t>（500字以内，请清晰完整地概括剧情内容及主题立意。）</w:t>
            </w:r>
          </w:p>
        </w:tc>
        <w:tc>
          <w:tcPr>
            <w:tcW w:w="6207" w:type="dxa"/>
            <w:gridSpan w:val="6"/>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4" w:hRule="atLeast"/>
        </w:trPr>
        <w:tc>
          <w:tcPr>
            <w:tcW w:w="2669" w:type="dxa"/>
            <w:noWrap w:val="0"/>
            <w:vAlign w:val="center"/>
          </w:tcPr>
          <w:p>
            <w:pPr>
              <w:keepNext w:val="0"/>
              <w:keepLines w:val="0"/>
              <w:pageBreakBefore w:val="0"/>
              <w:kinsoku/>
              <w:overflowPunct/>
              <w:topLinePunct w:val="0"/>
              <w:autoSpaceDE/>
              <w:autoSpaceDN/>
              <w:bidi w:val="0"/>
              <w:adjustRightInd/>
              <w:spacing w:line="594" w:lineRule="exact"/>
              <w:ind w:firstLine="560" w:firstLineChars="200"/>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创作思路</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仿宋_GBK" w:cs="Times New Roman"/>
                <w:b w:val="0"/>
                <w:bCs w:val="0"/>
                <w:kern w:val="2"/>
                <w:sz w:val="24"/>
                <w:szCs w:val="24"/>
                <w:lang w:val="en-US" w:eastAsia="zh-CN" w:bidi="ar-SA"/>
              </w:rPr>
              <w:t>（300字以内，请简要陈述该剧本的创作缘由、动机与历程）</w:t>
            </w:r>
          </w:p>
        </w:tc>
        <w:tc>
          <w:tcPr>
            <w:tcW w:w="6207" w:type="dxa"/>
            <w:gridSpan w:val="6"/>
            <w:noWrap w:val="0"/>
            <w:vAlign w:val="center"/>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76" w:type="dxa"/>
            <w:gridSpan w:val="7"/>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创作者简介</w:t>
            </w:r>
            <w:r>
              <w:rPr>
                <w:rFonts w:hint="eastAsia" w:ascii="Times New Roman" w:hAnsi="Times New Roman" w:eastAsia="方正仿宋_GBK" w:cs="Times New Roman"/>
                <w:b w:val="0"/>
                <w:bCs w:val="0"/>
                <w:kern w:val="2"/>
                <w:sz w:val="24"/>
                <w:szCs w:val="24"/>
                <w:lang w:val="en-US" w:eastAsia="zh-CN" w:bidi="ar-SA"/>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8" w:hRule="atLeast"/>
        </w:trPr>
        <w:tc>
          <w:tcPr>
            <w:tcW w:w="8876" w:type="dxa"/>
            <w:gridSpan w:val="7"/>
            <w:noWrap w:val="0"/>
            <w:vAlign w:val="center"/>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876" w:type="dxa"/>
            <w:gridSpan w:val="7"/>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参赛资格审批责任人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剧社指导/团委老师姓名</w:t>
            </w:r>
          </w:p>
        </w:tc>
        <w:tc>
          <w:tcPr>
            <w:tcW w:w="2431"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联系方式</w:t>
            </w:r>
          </w:p>
        </w:tc>
        <w:tc>
          <w:tcPr>
            <w:tcW w:w="2049"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4396"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431"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049"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8876" w:type="dxa"/>
            <w:gridSpan w:val="7"/>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参赛者联系方式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姓名</w:t>
            </w:r>
          </w:p>
        </w:tc>
        <w:tc>
          <w:tcPr>
            <w:tcW w:w="1727"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专业</w:t>
            </w:r>
          </w:p>
        </w:tc>
        <w:tc>
          <w:tcPr>
            <w:tcW w:w="2431"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联系方式</w:t>
            </w:r>
          </w:p>
        </w:tc>
        <w:tc>
          <w:tcPr>
            <w:tcW w:w="2049"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69"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1727" w:type="dxa"/>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431" w:type="dxa"/>
            <w:gridSpan w:val="3"/>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c>
          <w:tcPr>
            <w:tcW w:w="2049" w:type="dxa"/>
            <w:gridSpan w:val="2"/>
            <w:noWrap w:val="0"/>
            <w:vAlign w:val="center"/>
          </w:tcPr>
          <w:p>
            <w:pPr>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bCs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7" w:hRule="atLeast"/>
        </w:trPr>
        <w:tc>
          <w:tcPr>
            <w:tcW w:w="2669" w:type="dxa"/>
            <w:tcBorders>
              <w:bottom w:val="single" w:color="auto" w:sz="4" w:space="0"/>
            </w:tcBorders>
            <w:noWrap w:val="0"/>
            <w:vAlign w:val="top"/>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参赛负责人签名：</w:t>
            </w:r>
          </w:p>
          <w:p>
            <w:pPr>
              <w:pStyle w:val="2"/>
              <w:rPr>
                <w:rFonts w:hint="eastAsia" w:ascii="Times New Roman" w:hAnsi="Times New Roman" w:eastAsia="方正黑体_GBK" w:cs="Times New Roman"/>
                <w:b w:val="0"/>
                <w:bCs w:val="0"/>
                <w:kern w:val="2"/>
                <w:sz w:val="28"/>
                <w:szCs w:val="28"/>
                <w:lang w:val="en-US" w:eastAsia="zh-CN" w:bidi="ar-SA"/>
              </w:rPr>
            </w:pPr>
          </w:p>
          <w:p>
            <w:pPr>
              <w:pStyle w:val="2"/>
              <w:rPr>
                <w:rFonts w:hint="eastAsia" w:ascii="Times New Roman" w:hAnsi="Times New Roman" w:eastAsia="方正黑体_GBK" w:cs="Times New Roman"/>
                <w:b w:val="0"/>
                <w:bCs w:val="0"/>
                <w:kern w:val="2"/>
                <w:sz w:val="28"/>
                <w:szCs w:val="28"/>
                <w:lang w:val="en-US" w:eastAsia="zh-CN" w:bidi="ar-SA"/>
              </w:rPr>
            </w:pPr>
          </w:p>
          <w:p>
            <w:pPr>
              <w:pStyle w:val="2"/>
              <w:rPr>
                <w:rFonts w:hint="eastAsia" w:ascii="Times New Roman" w:hAnsi="Times New Roman" w:eastAsia="方正黑体_GBK" w:cs="Times New Roman"/>
                <w:b w:val="0"/>
                <w:bCs w:val="0"/>
                <w:kern w:val="2"/>
                <w:sz w:val="28"/>
                <w:szCs w:val="28"/>
                <w:lang w:val="en-US" w:eastAsia="zh-CN" w:bidi="ar-SA"/>
              </w:rPr>
            </w:pPr>
          </w:p>
          <w:p>
            <w:pPr>
              <w:pStyle w:val="2"/>
              <w:rPr>
                <w:rFonts w:hint="eastAsia" w:ascii="Times New Roman" w:hAnsi="Times New Roman" w:eastAsia="方正黑体_GBK" w:cs="Times New Roman"/>
                <w:b w:val="0"/>
                <w:bCs w:val="0"/>
                <w:kern w:val="2"/>
                <w:sz w:val="28"/>
                <w:szCs w:val="28"/>
                <w:lang w:val="en-US" w:eastAsia="zh-CN" w:bidi="ar-SA"/>
              </w:rPr>
            </w:pPr>
          </w:p>
          <w:p>
            <w:pPr>
              <w:pStyle w:val="2"/>
              <w:rPr>
                <w:rFonts w:hint="eastAsia" w:ascii="Times New Roman" w:hAnsi="Times New Roman" w:eastAsia="方正黑体_GBK" w:cs="Times New Roman"/>
                <w:b w:val="0"/>
                <w:bCs w:val="0"/>
                <w:kern w:val="2"/>
                <w:sz w:val="28"/>
                <w:szCs w:val="28"/>
                <w:lang w:val="en-US" w:eastAsia="zh-CN" w:bidi="ar-SA"/>
              </w:rPr>
            </w:pPr>
          </w:p>
          <w:p>
            <w:pPr>
              <w:pStyle w:val="2"/>
              <w:rPr>
                <w:rFonts w:hint="eastAsia" w:ascii="Times New Roman" w:hAnsi="Times New Roman" w:eastAsia="方正黑体_GBK" w:cs="Times New Roman"/>
                <w:b w:val="0"/>
                <w:bCs w:val="0"/>
                <w:kern w:val="2"/>
                <w:sz w:val="28"/>
                <w:szCs w:val="28"/>
                <w:lang w:val="en-US" w:eastAsia="zh-CN" w:bidi="ar-SA"/>
              </w:rPr>
            </w:pPr>
          </w:p>
          <w:p>
            <w:pPr>
              <w:pStyle w:val="2"/>
              <w:rPr>
                <w:rFonts w:hint="eastAsia" w:ascii="Times New Roman" w:hAnsi="Times New Roman" w:eastAsia="方正黑体_GBK" w:cs="Times New Roman"/>
                <w:b w:val="0"/>
                <w:bCs w:val="0"/>
                <w:kern w:val="2"/>
                <w:sz w:val="28"/>
                <w:szCs w:val="28"/>
                <w:lang w:val="en-US" w:eastAsia="zh-CN" w:bidi="ar-SA"/>
              </w:rPr>
            </w:pPr>
          </w:p>
          <w:p>
            <w:pPr>
              <w:pStyle w:val="2"/>
              <w:rPr>
                <w:rFonts w:hint="eastAsia" w:ascii="Times New Roman" w:hAnsi="Times New Roman" w:eastAsia="方正黑体_GBK" w:cs="Times New Roman"/>
                <w:b w:val="0"/>
                <w:bCs w:val="0"/>
                <w:kern w:val="2"/>
                <w:sz w:val="28"/>
                <w:szCs w:val="28"/>
                <w:lang w:val="en-US" w:eastAsia="zh-CN" w:bidi="ar-SA"/>
              </w:rPr>
            </w:pPr>
          </w:p>
          <w:p>
            <w:pPr>
              <w:pStyle w:val="2"/>
              <w:ind w:firstLine="840" w:firstLineChars="400"/>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仿宋_GBK" w:cs="Times New Roman"/>
                <w:kern w:val="2"/>
                <w:sz w:val="21"/>
                <w:szCs w:val="24"/>
                <w:lang w:val="en-US" w:eastAsia="zh-CN" w:bidi="ar-SA"/>
              </w:rPr>
              <w:t>年  月 日</w:t>
            </w:r>
          </w:p>
        </w:tc>
        <w:tc>
          <w:tcPr>
            <w:tcW w:w="3346" w:type="dxa"/>
            <w:gridSpan w:val="3"/>
            <w:tcBorders>
              <w:bottom w:val="single" w:color="auto" w:sz="4" w:space="0"/>
            </w:tcBorders>
            <w:noWrap w:val="0"/>
            <w:vAlign w:val="top"/>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团支部意见：</w:t>
            </w: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rPr>
                <w:rFonts w:hint="eastAsia" w:ascii="Times New Roman" w:hAnsi="Times New Roman" w:eastAsia="方正仿宋_GBK" w:cs="Times New Roman"/>
                <w:kern w:val="2"/>
                <w:sz w:val="21"/>
                <w:szCs w:val="24"/>
                <w:lang w:val="en-US" w:eastAsia="zh-CN" w:bidi="ar-SA"/>
              </w:rPr>
            </w:pPr>
          </w:p>
          <w:p>
            <w:pPr>
              <w:pStyle w:val="2"/>
              <w:ind w:firstLine="2100" w:firstLineChars="1000"/>
              <w:rPr>
                <w:rFonts w:hint="default" w:ascii="Times New Roman" w:hAnsi="Times New Roman" w:cs="Times New Roman"/>
                <w:lang w:val="en-US" w:eastAsia="zh-CN"/>
              </w:rPr>
            </w:pPr>
            <w:r>
              <w:rPr>
                <w:rFonts w:hint="eastAsia" w:ascii="Times New Roman" w:hAnsi="Times New Roman" w:eastAsia="方正仿宋_GBK" w:cs="Times New Roman"/>
                <w:kern w:val="2"/>
                <w:sz w:val="21"/>
                <w:szCs w:val="24"/>
                <w:lang w:val="en-US" w:eastAsia="zh-CN" w:bidi="ar-SA"/>
              </w:rPr>
              <w:t>年  月 日</w:t>
            </w:r>
          </w:p>
        </w:tc>
        <w:tc>
          <w:tcPr>
            <w:tcW w:w="2861" w:type="dxa"/>
            <w:gridSpan w:val="3"/>
            <w:tcBorders>
              <w:bottom w:val="single" w:color="auto" w:sz="4" w:space="0"/>
            </w:tcBorders>
            <w:noWrap w:val="0"/>
            <w:vAlign w:val="top"/>
          </w:tcPr>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校团委意见：</w:t>
            </w:r>
          </w:p>
          <w:p>
            <w:pPr>
              <w:keepNext w:val="0"/>
              <w:keepLines w:val="0"/>
              <w:pageBreakBefore w:val="0"/>
              <w:kinsoku/>
              <w:overflowPunct/>
              <w:topLinePunct w:val="0"/>
              <w:autoSpaceDE/>
              <w:autoSpaceDN/>
              <w:bidi w:val="0"/>
              <w:adjustRightInd/>
              <w:spacing w:line="594" w:lineRule="exact"/>
              <w:ind w:firstLine="2100" w:firstLineChars="1000"/>
              <w:jc w:val="both"/>
              <w:textAlignment w:val="auto"/>
              <w:rPr>
                <w:rFonts w:hint="eastAsia" w:ascii="Times New Roman" w:hAnsi="Times New Roman" w:cs="Times New Roman"/>
                <w:lang w:val="en-US" w:eastAsia="zh-CN"/>
              </w:rPr>
            </w:pPr>
          </w:p>
          <w:p>
            <w:pPr>
              <w:keepNext w:val="0"/>
              <w:keepLines w:val="0"/>
              <w:pageBreakBefore w:val="0"/>
              <w:kinsoku/>
              <w:overflowPunct/>
              <w:topLinePunct w:val="0"/>
              <w:autoSpaceDE/>
              <w:autoSpaceDN/>
              <w:bidi w:val="0"/>
              <w:adjustRightInd/>
              <w:spacing w:line="594" w:lineRule="exact"/>
              <w:ind w:firstLine="2100" w:firstLineChars="1000"/>
              <w:jc w:val="both"/>
              <w:textAlignment w:val="auto"/>
              <w:rPr>
                <w:rFonts w:hint="eastAsia" w:ascii="Times New Roman" w:hAnsi="Times New Roman" w:cs="Times New Roman"/>
                <w:lang w:val="en-US" w:eastAsia="zh-CN"/>
              </w:rPr>
            </w:pPr>
          </w:p>
          <w:p>
            <w:pPr>
              <w:keepNext w:val="0"/>
              <w:keepLines w:val="0"/>
              <w:pageBreakBefore w:val="0"/>
              <w:kinsoku/>
              <w:overflowPunct/>
              <w:topLinePunct w:val="0"/>
              <w:autoSpaceDE/>
              <w:autoSpaceDN/>
              <w:bidi w:val="0"/>
              <w:adjustRightInd/>
              <w:spacing w:line="594" w:lineRule="exact"/>
              <w:ind w:firstLine="1260" w:firstLineChars="600"/>
              <w:jc w:val="both"/>
              <w:textAlignment w:val="auto"/>
              <w:rPr>
                <w:rFonts w:hint="eastAsia" w:ascii="Times New Roman" w:hAnsi="Times New Roman" w:cs="Times New Roman"/>
                <w:lang w:val="en-US" w:eastAsia="zh-CN"/>
              </w:rPr>
            </w:pPr>
          </w:p>
          <w:p>
            <w:pPr>
              <w:keepNext w:val="0"/>
              <w:keepLines w:val="0"/>
              <w:pageBreakBefore w:val="0"/>
              <w:kinsoku/>
              <w:overflowPunct/>
              <w:topLinePunct w:val="0"/>
              <w:autoSpaceDE/>
              <w:autoSpaceDN/>
              <w:bidi w:val="0"/>
              <w:adjustRightInd/>
              <w:spacing w:line="594" w:lineRule="exact"/>
              <w:ind w:firstLine="1260" w:firstLineChars="600"/>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（盖章处）</w:t>
            </w:r>
          </w:p>
          <w:p>
            <w:pPr>
              <w:keepNext w:val="0"/>
              <w:keepLines w:val="0"/>
              <w:pageBreakBefore w:val="0"/>
              <w:kinsoku/>
              <w:overflowPunct/>
              <w:topLinePunct w:val="0"/>
              <w:autoSpaceDE/>
              <w:autoSpaceDN/>
              <w:bidi w:val="0"/>
              <w:adjustRightInd/>
              <w:spacing w:line="594" w:lineRule="exact"/>
              <w:ind w:firstLine="1260" w:firstLineChars="600"/>
              <w:jc w:val="both"/>
              <w:textAlignment w:val="auto"/>
              <w:rPr>
                <w:rFonts w:hint="default" w:ascii="Times New Roman" w:hAnsi="Times New Roman" w:cs="Times New Roman"/>
                <w:lang w:val="en-US" w:eastAsia="zh-CN"/>
              </w:rPr>
            </w:pPr>
            <w:r>
              <w:rPr>
                <w:rFonts w:hint="eastAsia" w:ascii="Times New Roman" w:hAnsi="Times New Roman" w:eastAsia="方正仿宋_GBK" w:cs="Times New Roman"/>
                <w:sz w:val="21"/>
                <w:lang w:val="en-US" w:eastAsia="zh-CN"/>
              </w:rPr>
              <w:t>年 月 日</w:t>
            </w:r>
          </w:p>
          <w:p>
            <w:pPr>
              <w:pStyle w:val="2"/>
              <w:rPr>
                <w:rFonts w:hint="eastAsia" w:ascii="Times New Roman" w:hAnsi="Times New Roman" w:cs="Times New Roman"/>
                <w:lang w:val="en-US" w:eastAsia="zh-CN"/>
              </w:rPr>
            </w:pPr>
          </w:p>
        </w:tc>
      </w:tr>
    </w:tbl>
    <w:p>
      <w:pPr>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黑体_GBK" w:cs="Times New Roman"/>
          <w:b w:val="0"/>
          <w:sz w:val="32"/>
          <w:szCs w:val="32"/>
        </w:rPr>
        <w:sectPr>
          <w:pgSz w:w="11910" w:h="16840"/>
          <w:pgMar w:top="1985" w:right="1446" w:bottom="1644" w:left="1446" w:header="720" w:footer="720" w:gutter="0"/>
          <w:pgNumType w:fmt="numberInDash"/>
          <w:cols w:space="425" w:num="1"/>
          <w:docGrid w:linePitch="299" w:charSpace="0"/>
        </w:sectPr>
      </w:pPr>
    </w:p>
    <w:p>
      <w:pPr>
        <w:pStyle w:val="12"/>
        <w:keepNext w:val="0"/>
        <w:keepLines w:val="0"/>
        <w:pageBreakBefore w:val="0"/>
        <w:framePr w:wrap="auto" w:vAnchor="margin" w:hAnchor="text" w:yAlign="inline"/>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rPr>
        <w:t>附件</w:t>
      </w:r>
      <w:r>
        <w:rPr>
          <w:rFonts w:hint="eastAsia" w:ascii="Times New Roman" w:hAnsi="Times New Roman" w:eastAsia="方正黑体_GBK" w:cs="Times New Roman"/>
          <w:b w:val="0"/>
          <w:bCs w:val="0"/>
          <w:sz w:val="32"/>
          <w:szCs w:val="32"/>
          <w:lang w:val="en-US" w:eastAsia="zh-CN"/>
        </w:rPr>
        <w:t>3</w:t>
      </w:r>
    </w:p>
    <w:p>
      <w:pPr>
        <w:pStyle w:val="4"/>
        <w:keepNext w:val="0"/>
        <w:keepLines w:val="0"/>
        <w:pageBreakBefore w:val="0"/>
        <w:kinsoku/>
        <w:wordWrap/>
        <w:overflowPunct/>
        <w:topLinePunct w:val="0"/>
        <w:autoSpaceDE/>
        <w:autoSpaceDN/>
        <w:bidi w:val="0"/>
        <w:adjustRightInd/>
        <w:snapToGrid/>
        <w:spacing w:line="594" w:lineRule="exact"/>
        <w:jc w:val="both"/>
        <w:textAlignment w:val="auto"/>
        <w:rPr>
          <w:rFonts w:ascii="Times New Roman" w:hAnsi="Times New Roman" w:eastAsia="方正仿宋_GBK" w:cs="Times New Roman"/>
          <w:b w:val="0"/>
          <w:sz w:val="32"/>
          <w:szCs w:val="32"/>
        </w:rPr>
      </w:pPr>
    </w:p>
    <w:p>
      <w:pPr>
        <w:pStyle w:val="12"/>
        <w:keepNext w:val="0"/>
        <w:keepLines w:val="0"/>
        <w:pageBreakBefore w:val="0"/>
        <w:framePr w:wrap="auto" w:vAnchor="margin" w:hAnchor="text" w:yAlign="inline"/>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b w:val="0"/>
          <w:sz w:val="44"/>
          <w:szCs w:val="44"/>
        </w:rPr>
      </w:pPr>
      <w:r>
        <w:rPr>
          <w:rFonts w:hint="eastAsia" w:ascii="Times New Roman" w:hAnsi="Times New Roman" w:eastAsia="方正小标宋_GBK" w:cs="Times New Roman"/>
          <w:b w:val="0"/>
          <w:bCs w:val="0"/>
          <w:sz w:val="44"/>
          <w:szCs w:val="44"/>
        </w:rPr>
        <w:t>“奋斗青春”话剧团课</w:t>
      </w:r>
      <w:r>
        <w:rPr>
          <w:rFonts w:hint="eastAsia" w:ascii="Times New Roman" w:hAnsi="Times New Roman" w:eastAsia="方正小标宋_GBK" w:cs="Times New Roman"/>
          <w:b w:val="0"/>
          <w:bCs w:val="0"/>
          <w:sz w:val="44"/>
          <w:szCs w:val="44"/>
          <w:lang w:val="en-US" w:eastAsia="zh-CN"/>
        </w:rPr>
        <w:t>剧目创作大赛汇总</w:t>
      </w:r>
      <w:r>
        <w:rPr>
          <w:rFonts w:ascii="Times New Roman" w:hAnsi="Times New Roman" w:eastAsia="方正小标宋_GBK" w:cs="Times New Roman"/>
          <w:b w:val="0"/>
          <w:sz w:val="44"/>
          <w:szCs w:val="44"/>
        </w:rPr>
        <w:t>表</w:t>
      </w:r>
    </w:p>
    <w:p>
      <w:pPr>
        <w:pStyle w:val="12"/>
        <w:keepNext w:val="0"/>
        <w:keepLines w:val="0"/>
        <w:pageBreakBefore w:val="0"/>
        <w:framePr w:wrap="auto" w:vAnchor="margin" w:hAnchor="text" w:yAlign="inline"/>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b w:val="0"/>
          <w:sz w:val="30"/>
          <w:szCs w:val="30"/>
        </w:rPr>
      </w:pPr>
    </w:p>
    <w:p>
      <w:pPr>
        <w:pStyle w:val="4"/>
        <w:keepNext w:val="0"/>
        <w:keepLines w:val="0"/>
        <w:pageBreakBefore w:val="0"/>
        <w:kinsoku/>
        <w:wordWrap/>
        <w:overflowPunct/>
        <w:topLinePunct w:val="0"/>
        <w:autoSpaceDE/>
        <w:autoSpaceDN/>
        <w:bidi w:val="0"/>
        <w:adjustRightInd/>
        <w:snapToGrid/>
        <w:spacing w:line="594" w:lineRule="exact"/>
        <w:jc w:val="both"/>
        <w:textAlignment w:val="auto"/>
        <w:rPr>
          <w:rFonts w:ascii="Times New Roman" w:hAnsi="Times New Roman" w:eastAsia="方正楷体_GBK" w:cs="Times New Roman"/>
          <w:b w:val="0"/>
          <w:sz w:val="30"/>
          <w:szCs w:val="30"/>
        </w:rPr>
      </w:pPr>
      <w:r>
        <w:rPr>
          <w:rFonts w:ascii="Times New Roman" w:hAnsi="Times New Roman" w:eastAsia="方正楷体_GBK" w:cs="Times New Roman"/>
          <w:b w:val="0"/>
          <w:sz w:val="30"/>
          <w:szCs w:val="30"/>
        </w:rPr>
        <w:t>学校名称（盖章）：</w:t>
      </w:r>
      <w:r>
        <w:rPr>
          <w:rFonts w:hint="eastAsia" w:ascii="Times New Roman" w:hAnsi="Times New Roman" w:eastAsia="方正楷体_GBK" w:cs="Times New Roman"/>
          <w:b w:val="0"/>
          <w:sz w:val="30"/>
          <w:szCs w:val="30"/>
          <w:lang w:val="en-US"/>
        </w:rPr>
        <w:t xml:space="preserve">                  </w:t>
      </w:r>
      <w:r>
        <w:rPr>
          <w:rFonts w:ascii="Times New Roman" w:hAnsi="Times New Roman" w:eastAsia="方正楷体_GBK" w:cs="Times New Roman"/>
          <w:b w:val="0"/>
          <w:sz w:val="30"/>
          <w:szCs w:val="30"/>
        </w:rPr>
        <w:tab/>
      </w:r>
      <w:r>
        <w:rPr>
          <w:rFonts w:hint="eastAsia" w:ascii="Times New Roman" w:hAnsi="Times New Roman" w:eastAsia="方正楷体_GBK" w:cs="Times New Roman"/>
          <w:b w:val="0"/>
          <w:sz w:val="30"/>
          <w:szCs w:val="30"/>
          <w:lang w:val="en-US" w:eastAsia="zh-CN"/>
        </w:rPr>
        <w:t xml:space="preserve">                                 </w:t>
      </w:r>
      <w:r>
        <w:rPr>
          <w:rFonts w:ascii="Times New Roman" w:hAnsi="Times New Roman" w:eastAsia="方正楷体_GBK" w:cs="Times New Roman"/>
          <w:b w:val="0"/>
          <w:sz w:val="30"/>
          <w:szCs w:val="30"/>
        </w:rPr>
        <w:t>联系电话：</w:t>
      </w:r>
    </w:p>
    <w:tbl>
      <w:tblPr>
        <w:tblStyle w:val="8"/>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2141"/>
        <w:gridCol w:w="4084"/>
        <w:gridCol w:w="1724"/>
        <w:gridCol w:w="2763"/>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序号</w:t>
            </w:r>
          </w:p>
        </w:tc>
        <w:tc>
          <w:tcPr>
            <w:tcW w:w="785"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选手姓名</w:t>
            </w:r>
          </w:p>
        </w:tc>
        <w:tc>
          <w:tcPr>
            <w:tcW w:w="1497"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eastAsia="zh-CN"/>
              </w:rPr>
              <w:t>剧目</w:t>
            </w:r>
            <w:r>
              <w:rPr>
                <w:rFonts w:hint="eastAsia" w:ascii="Times New Roman" w:hAnsi="Times New Roman" w:eastAsia="方正黑体_GBK" w:cs="Times New Roman"/>
                <w:b w:val="0"/>
                <w:sz w:val="28"/>
                <w:szCs w:val="28"/>
                <w:lang w:val="en-US"/>
              </w:rPr>
              <w:t>题目</w:t>
            </w:r>
          </w:p>
        </w:tc>
        <w:tc>
          <w:tcPr>
            <w:tcW w:w="632"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eastAsia="zh-CN"/>
              </w:rPr>
            </w:pPr>
            <w:r>
              <w:rPr>
                <w:rFonts w:hint="eastAsia" w:ascii="Times New Roman" w:hAnsi="Times New Roman" w:eastAsia="方正黑体_GBK" w:cs="Times New Roman"/>
                <w:b w:val="0"/>
                <w:sz w:val="28"/>
                <w:szCs w:val="28"/>
                <w:lang w:val="en-US"/>
              </w:rPr>
              <w:t>联系</w:t>
            </w:r>
            <w:r>
              <w:rPr>
                <w:rFonts w:hint="eastAsia" w:ascii="Times New Roman" w:hAnsi="Times New Roman" w:eastAsia="方正黑体_GBK" w:cs="Times New Roman"/>
                <w:b w:val="0"/>
                <w:sz w:val="28"/>
                <w:szCs w:val="28"/>
                <w:lang w:val="en-US" w:eastAsia="zh-CN"/>
              </w:rPr>
              <w:t>方式</w:t>
            </w:r>
          </w:p>
        </w:tc>
        <w:tc>
          <w:tcPr>
            <w:tcW w:w="1013" w:type="pct"/>
            <w:vAlign w:val="center"/>
          </w:tcPr>
          <w:p>
            <w:pPr>
              <w:pStyle w:val="4"/>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指导教师</w:t>
            </w:r>
          </w:p>
          <w:p>
            <w:pPr>
              <w:pStyle w:val="4"/>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仿宋_GBK" w:cs="Times New Roman"/>
                <w:b w:val="0"/>
                <w:sz w:val="24"/>
                <w:szCs w:val="24"/>
                <w:lang w:val="en-US"/>
              </w:rPr>
              <w:t>（限3名）</w:t>
            </w:r>
          </w:p>
        </w:tc>
        <w:tc>
          <w:tcPr>
            <w:tcW w:w="570"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785"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1497"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632"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lang w:val="en-US"/>
              </w:rPr>
            </w:pPr>
          </w:p>
        </w:tc>
        <w:tc>
          <w:tcPr>
            <w:tcW w:w="1013"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570"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1"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785"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1497"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632"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1013"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c>
          <w:tcPr>
            <w:tcW w:w="570"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仿宋_GBK" w:cs="Times New Roman"/>
                <w:b w:val="0"/>
                <w:sz w:val="28"/>
                <w:szCs w:val="28"/>
              </w:rPr>
            </w:pPr>
          </w:p>
        </w:tc>
      </w:tr>
    </w:tbl>
    <w:p>
      <w:pPr>
        <w:pStyle w:val="4"/>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b w:val="0"/>
          <w:sz w:val="32"/>
          <w:szCs w:val="32"/>
        </w:rPr>
      </w:pPr>
    </w:p>
    <w:p>
      <w:pPr>
        <w:pStyle w:val="4"/>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b w:val="0"/>
          <w:sz w:val="32"/>
          <w:szCs w:val="32"/>
        </w:rPr>
      </w:pPr>
    </w:p>
    <w:p>
      <w:pPr>
        <w:pStyle w:val="4"/>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b w:val="0"/>
          <w:sz w:val="32"/>
          <w:szCs w:val="32"/>
        </w:rPr>
      </w:pPr>
    </w:p>
    <w:p>
      <w:pPr>
        <w:pStyle w:val="4"/>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b w:val="0"/>
          <w:sz w:val="32"/>
          <w:szCs w:val="32"/>
        </w:rPr>
      </w:pPr>
    </w:p>
    <w:p>
      <w:pPr>
        <w:pStyle w:val="2"/>
        <w:rPr>
          <w:rFonts w:hint="eastAsia" w:ascii="Times New Roman" w:hAnsi="Times New Roman" w:eastAsia="方正仿宋_GBK" w:cs="Times New Roman"/>
          <w:b w:val="0"/>
          <w:sz w:val="32"/>
          <w:szCs w:val="32"/>
        </w:rPr>
      </w:pPr>
    </w:p>
    <w:p>
      <w:pPr>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sz w:val="32"/>
          <w:szCs w:val="32"/>
          <w:lang w:val="en-US" w:eastAsia="zh-CN"/>
        </w:rPr>
      </w:pPr>
      <w:r>
        <w:rPr>
          <w:rFonts w:ascii="Times New Roman" w:hAnsi="Times New Roman" w:eastAsia="方正黑体_GBK" w:cs="Times New Roman"/>
          <w:b w:val="0"/>
          <w:sz w:val="32"/>
          <w:szCs w:val="32"/>
        </w:rPr>
        <w:t>附件</w:t>
      </w:r>
      <w:r>
        <w:rPr>
          <w:rFonts w:hint="eastAsia" w:ascii="Times New Roman" w:hAnsi="Times New Roman" w:eastAsia="方正黑体_GBK" w:cs="Times New Roman"/>
          <w:b w:val="0"/>
          <w:sz w:val="32"/>
          <w:szCs w:val="32"/>
          <w:lang w:val="en-US" w:eastAsia="zh-CN"/>
        </w:rPr>
        <w:t>4</w:t>
      </w:r>
    </w:p>
    <w:p>
      <w:pPr>
        <w:pStyle w:val="2"/>
        <w:keepNext w:val="0"/>
        <w:keepLines w:val="0"/>
        <w:pageBreakBefore w:val="0"/>
        <w:kinsoku/>
        <w:wordWrap/>
        <w:overflowPunct/>
        <w:topLinePunct w:val="0"/>
        <w:autoSpaceDE/>
        <w:autoSpaceDN/>
        <w:bidi w:val="0"/>
        <w:adjustRightInd/>
        <w:spacing w:line="594" w:lineRule="exact"/>
        <w:textAlignment w:val="auto"/>
        <w:rPr>
          <w:rFonts w:hint="eastAsia" w:ascii="Times New Roman" w:hAnsi="Times New Roman" w:cs="Times New Roman"/>
          <w:lang w:val="en-US" w:eastAsia="zh-CN"/>
        </w:rPr>
      </w:pPr>
    </w:p>
    <w:p>
      <w:pPr>
        <w:pStyle w:val="12"/>
        <w:keepNext w:val="0"/>
        <w:keepLines w:val="0"/>
        <w:pageBreakBefore w:val="0"/>
        <w:framePr w:wrap="auto" w:vAnchor="margin" w:hAnchor="text" w:yAlign="inline"/>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b w:val="0"/>
          <w:sz w:val="44"/>
          <w:szCs w:val="44"/>
        </w:rPr>
      </w:pPr>
      <w:r>
        <w:rPr>
          <w:rFonts w:hint="eastAsia" w:ascii="Times New Roman" w:hAnsi="Times New Roman" w:eastAsia="方正小标宋_GBK" w:cs="Times New Roman"/>
          <w:b w:val="0"/>
          <w:bCs w:val="0"/>
          <w:sz w:val="44"/>
          <w:szCs w:val="44"/>
        </w:rPr>
        <w:t>“奋斗青春”话剧团课</w:t>
      </w:r>
      <w:r>
        <w:rPr>
          <w:rFonts w:hint="eastAsia" w:ascii="Times New Roman" w:hAnsi="Times New Roman" w:eastAsia="方正小标宋_GBK" w:cs="Times New Roman"/>
          <w:b w:val="0"/>
          <w:bCs w:val="0"/>
          <w:sz w:val="44"/>
          <w:szCs w:val="44"/>
          <w:lang w:val="en-US" w:eastAsia="zh-CN"/>
        </w:rPr>
        <w:t>剧本创作大赛汇总</w:t>
      </w:r>
      <w:r>
        <w:rPr>
          <w:rFonts w:ascii="Times New Roman" w:hAnsi="Times New Roman" w:eastAsia="方正小标宋_GBK" w:cs="Times New Roman"/>
          <w:b w:val="0"/>
          <w:sz w:val="44"/>
          <w:szCs w:val="44"/>
        </w:rPr>
        <w:t>表</w:t>
      </w:r>
    </w:p>
    <w:p>
      <w:pPr>
        <w:pStyle w:val="12"/>
        <w:keepNext w:val="0"/>
        <w:keepLines w:val="0"/>
        <w:pageBreakBefore w:val="0"/>
        <w:framePr w:wrap="auto" w:vAnchor="margin" w:hAnchor="text" w:yAlign="inline"/>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b w:val="0"/>
          <w:sz w:val="44"/>
          <w:szCs w:val="44"/>
        </w:rPr>
      </w:pPr>
    </w:p>
    <w:p>
      <w:pPr>
        <w:pStyle w:val="4"/>
        <w:keepNext w:val="0"/>
        <w:keepLines w:val="0"/>
        <w:pageBreakBefore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b w:val="0"/>
          <w:sz w:val="32"/>
          <w:szCs w:val="32"/>
        </w:rPr>
      </w:pPr>
      <w:r>
        <w:rPr>
          <w:rFonts w:ascii="Times New Roman" w:hAnsi="Times New Roman" w:eastAsia="方正楷体_GBK" w:cs="Times New Roman"/>
          <w:b w:val="0"/>
          <w:sz w:val="30"/>
          <w:szCs w:val="30"/>
        </w:rPr>
        <w:t>学校名称（盖章）：</w:t>
      </w:r>
      <w:r>
        <w:rPr>
          <w:rFonts w:hint="eastAsia" w:ascii="Times New Roman" w:hAnsi="Times New Roman" w:eastAsia="方正楷体_GBK" w:cs="Times New Roman"/>
          <w:b w:val="0"/>
          <w:sz w:val="30"/>
          <w:szCs w:val="30"/>
          <w:lang w:val="en-US"/>
        </w:rPr>
        <w:t xml:space="preserve">                  </w:t>
      </w:r>
      <w:r>
        <w:rPr>
          <w:rFonts w:ascii="Times New Roman" w:hAnsi="Times New Roman" w:eastAsia="方正楷体_GBK" w:cs="Times New Roman"/>
          <w:b w:val="0"/>
          <w:sz w:val="30"/>
          <w:szCs w:val="30"/>
        </w:rPr>
        <w:tab/>
      </w:r>
      <w:r>
        <w:rPr>
          <w:rFonts w:hint="eastAsia" w:ascii="Times New Roman" w:hAnsi="Times New Roman" w:eastAsia="方正楷体_GBK" w:cs="Times New Roman"/>
          <w:b w:val="0"/>
          <w:sz w:val="30"/>
          <w:szCs w:val="30"/>
          <w:lang w:val="en-US" w:eastAsia="zh-CN"/>
        </w:rPr>
        <w:t xml:space="preserve">                                 </w:t>
      </w:r>
      <w:r>
        <w:rPr>
          <w:rFonts w:ascii="Times New Roman" w:hAnsi="Times New Roman" w:eastAsia="方正楷体_GBK" w:cs="Times New Roman"/>
          <w:b w:val="0"/>
          <w:sz w:val="30"/>
          <w:szCs w:val="30"/>
        </w:rPr>
        <w:t>联系电话：</w:t>
      </w:r>
    </w:p>
    <w:tbl>
      <w:tblPr>
        <w:tblStyle w:val="8"/>
        <w:tblW w:w="4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2141"/>
        <w:gridCol w:w="4084"/>
        <w:gridCol w:w="1724"/>
        <w:gridCol w:w="2763"/>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序号</w:t>
            </w:r>
          </w:p>
        </w:tc>
        <w:tc>
          <w:tcPr>
            <w:tcW w:w="785"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选手姓名</w:t>
            </w:r>
          </w:p>
        </w:tc>
        <w:tc>
          <w:tcPr>
            <w:tcW w:w="1497"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eastAsia="zh-CN"/>
              </w:rPr>
              <w:t>剧本</w:t>
            </w:r>
            <w:r>
              <w:rPr>
                <w:rFonts w:hint="eastAsia" w:ascii="Times New Roman" w:hAnsi="Times New Roman" w:eastAsia="方正黑体_GBK" w:cs="Times New Roman"/>
                <w:b w:val="0"/>
                <w:sz w:val="28"/>
                <w:szCs w:val="28"/>
                <w:lang w:val="en-US"/>
              </w:rPr>
              <w:t>题目</w:t>
            </w:r>
          </w:p>
        </w:tc>
        <w:tc>
          <w:tcPr>
            <w:tcW w:w="632"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eastAsia="zh-CN"/>
              </w:rPr>
            </w:pPr>
            <w:r>
              <w:rPr>
                <w:rFonts w:hint="eastAsia" w:ascii="Times New Roman" w:hAnsi="Times New Roman" w:eastAsia="方正黑体_GBK" w:cs="Times New Roman"/>
                <w:b w:val="0"/>
                <w:sz w:val="28"/>
                <w:szCs w:val="28"/>
                <w:lang w:val="en-US"/>
              </w:rPr>
              <w:t>联系</w:t>
            </w:r>
            <w:r>
              <w:rPr>
                <w:rFonts w:hint="eastAsia" w:ascii="Times New Roman" w:hAnsi="Times New Roman" w:eastAsia="方正黑体_GBK" w:cs="Times New Roman"/>
                <w:b w:val="0"/>
                <w:sz w:val="28"/>
                <w:szCs w:val="28"/>
                <w:lang w:val="en-US" w:eastAsia="zh-CN"/>
              </w:rPr>
              <w:t>方式</w:t>
            </w:r>
          </w:p>
        </w:tc>
        <w:tc>
          <w:tcPr>
            <w:tcW w:w="1013"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指导教师</w:t>
            </w:r>
          </w:p>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仿宋_GBK" w:cs="Times New Roman"/>
                <w:b w:val="0"/>
                <w:sz w:val="24"/>
                <w:szCs w:val="24"/>
                <w:lang w:val="en-US"/>
              </w:rPr>
              <w:t>（限3名）</w:t>
            </w:r>
          </w:p>
        </w:tc>
        <w:tc>
          <w:tcPr>
            <w:tcW w:w="570" w:type="pct"/>
            <w:vAlign w:val="center"/>
          </w:tcPr>
          <w:p>
            <w:pPr>
              <w:pStyle w:val="4"/>
              <w:keepNext w:val="0"/>
              <w:keepLines w:val="0"/>
              <w:pageBreakBefore w:val="0"/>
              <w:kinsoku/>
              <w:overflowPunct/>
              <w:topLinePunct w:val="0"/>
              <w:autoSpaceDE/>
              <w:autoSpaceDN/>
              <w:bidi w:val="0"/>
              <w:adjustRightInd/>
              <w:spacing w:line="594" w:lineRule="exact"/>
              <w:jc w:val="center"/>
              <w:textAlignment w:val="auto"/>
              <w:rPr>
                <w:rFonts w:hint="eastAsia" w:ascii="Times New Roman" w:hAnsi="Times New Roman" w:eastAsia="方正黑体_GBK" w:cs="Times New Roman"/>
                <w:b w:val="0"/>
                <w:sz w:val="28"/>
                <w:szCs w:val="28"/>
                <w:lang w:val="en-US"/>
              </w:rPr>
            </w:pPr>
            <w:r>
              <w:rPr>
                <w:rFonts w:hint="eastAsia" w:ascii="Times New Roman" w:hAnsi="Times New Roman" w:eastAsia="方正黑体_GBK" w:cs="Times New Roman"/>
                <w:b w:val="0"/>
                <w:sz w:val="28"/>
                <w:szCs w:val="28"/>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785"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1497"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632"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lang w:val="en-US"/>
              </w:rPr>
            </w:pPr>
          </w:p>
        </w:tc>
        <w:tc>
          <w:tcPr>
            <w:tcW w:w="1013"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570"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1"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785"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1497"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632"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1013"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c>
          <w:tcPr>
            <w:tcW w:w="570" w:type="pct"/>
            <w:vAlign w:val="center"/>
          </w:tcPr>
          <w:p>
            <w:pPr>
              <w:pStyle w:val="4"/>
              <w:keepNext w:val="0"/>
              <w:keepLines w:val="0"/>
              <w:pageBreakBefore w:val="0"/>
              <w:kinsoku/>
              <w:overflowPunct/>
              <w:topLinePunct w:val="0"/>
              <w:autoSpaceDE/>
              <w:autoSpaceDN/>
              <w:bidi w:val="0"/>
              <w:adjustRightInd/>
              <w:spacing w:line="594" w:lineRule="exact"/>
              <w:jc w:val="both"/>
              <w:textAlignment w:val="auto"/>
              <w:rPr>
                <w:rFonts w:ascii="Times New Roman" w:hAnsi="Times New Roman" w:eastAsia="方正仿宋_GBK" w:cs="Times New Roman"/>
                <w:b w:val="0"/>
                <w:sz w:val="30"/>
                <w:szCs w:val="30"/>
              </w:rPr>
            </w:pPr>
          </w:p>
        </w:tc>
      </w:tr>
    </w:tbl>
    <w:p>
      <w:pPr>
        <w:pStyle w:val="2"/>
        <w:rPr>
          <w:rFonts w:hint="eastAsia" w:ascii="Times New Roman" w:hAnsi="Times New Roman" w:eastAsia="方正仿宋_GBK" w:cs="Times New Roman"/>
          <w:b w:val="0"/>
          <w:sz w:val="32"/>
          <w:szCs w:val="32"/>
        </w:rPr>
        <w:sectPr>
          <w:pgSz w:w="16840" w:h="11910" w:orient="landscape"/>
          <w:pgMar w:top="1984" w:right="1446" w:bottom="1644" w:left="1446" w:header="720" w:footer="720" w:gutter="0"/>
          <w:pgNumType w:fmt="numberInDash"/>
          <w:cols w:space="425" w:num="1"/>
          <w:docGrid w:linePitch="299" w:charSpace="0"/>
        </w:sectPr>
      </w:pPr>
    </w:p>
    <w:p>
      <w:pPr>
        <w:pStyle w:val="4"/>
        <w:keepNext w:val="0"/>
        <w:keepLines w:val="0"/>
        <w:pageBreakBefore w:val="0"/>
        <w:widowControl w:val="0"/>
        <w:kinsoku/>
        <w:wordWrap/>
        <w:overflowPunct/>
        <w:topLinePunct w:val="0"/>
        <w:autoSpaceDE/>
        <w:autoSpaceDN/>
        <w:bidi w:val="0"/>
        <w:adjustRightInd/>
        <w:snapToGrid/>
        <w:spacing w:line="594" w:lineRule="exact"/>
        <w:ind w:left="0" w:right="0"/>
        <w:jc w:val="both"/>
        <w:textAlignment w:val="auto"/>
        <w:rPr>
          <w:rFonts w:hint="eastAsia" w:ascii="Times New Roman" w:hAnsi="Times New Roman" w:eastAsia="方正黑体_GBK" w:cs="Times New Roman"/>
          <w:b w:val="0"/>
          <w:sz w:val="32"/>
          <w:szCs w:val="32"/>
          <w:lang w:val="en-US" w:eastAsia="zh-CN"/>
        </w:rPr>
      </w:pPr>
      <w:r>
        <w:rPr>
          <w:rFonts w:ascii="Times New Roman" w:hAnsi="Times New Roman" w:eastAsia="方正黑体_GBK" w:cs="Times New Roman"/>
          <w:b w:val="0"/>
          <w:sz w:val="32"/>
          <w:szCs w:val="32"/>
        </w:rPr>
        <w:t>附件</w:t>
      </w:r>
      <w:r>
        <w:rPr>
          <w:rFonts w:hint="eastAsia" w:ascii="Times New Roman" w:hAnsi="Times New Roman" w:eastAsia="方正黑体_GBK" w:cs="Times New Roman"/>
          <w:b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94" w:lineRule="exact"/>
        <w:ind w:left="0" w:right="0"/>
        <w:jc w:val="both"/>
        <w:textAlignment w:val="auto"/>
        <w:rPr>
          <w:rFonts w:hint="eastAsia" w:ascii="Times New Roman" w:hAnsi="Times New Roman" w:eastAsia="方正小标宋_GBK" w:cs="Times New Roman"/>
          <w:b w:val="0"/>
          <w:bCs w:val="0"/>
          <w:color w:val="000000"/>
          <w:kern w:val="0"/>
          <w:sz w:val="44"/>
          <w:szCs w:val="44"/>
          <w:lang w:val="en-US" w:eastAsia="zh-CN" w:bidi="ar-SA"/>
        </w:rPr>
      </w:pPr>
    </w:p>
    <w:p>
      <w:pPr>
        <w:pStyle w:val="12"/>
        <w:keepNext w:val="0"/>
        <w:keepLines w:val="0"/>
        <w:pageBreakBefore w:val="0"/>
        <w:framePr w:wrap="auto" w:vAnchor="margin" w:hAnchor="text" w:yAlign="inline"/>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“奋斗青春”话剧团课专家评委推荐表</w:t>
      </w:r>
    </w:p>
    <w:p>
      <w:pPr>
        <w:pStyle w:val="2"/>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仿宋_GBK" w:cs="Times New Roman"/>
          <w:b w:val="0"/>
          <w:sz w:val="32"/>
          <w:szCs w:val="32"/>
          <w:lang w:val="en-US" w:eastAsia="zh-CN"/>
        </w:rPr>
      </w:pPr>
    </w:p>
    <w:tbl>
      <w:tblPr>
        <w:tblStyle w:val="8"/>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25"/>
        <w:gridCol w:w="5"/>
        <w:gridCol w:w="1592"/>
        <w:gridCol w:w="173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21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姓  名</w:t>
            </w:r>
          </w:p>
        </w:tc>
        <w:tc>
          <w:tcPr>
            <w:tcW w:w="162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1597" w:type="dxa"/>
            <w:gridSpan w:val="2"/>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政治面貌</w:t>
            </w:r>
          </w:p>
        </w:tc>
        <w:tc>
          <w:tcPr>
            <w:tcW w:w="1731"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2311" w:type="dxa"/>
            <w:vMerge w:val="restart"/>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1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学  历</w:t>
            </w:r>
          </w:p>
        </w:tc>
        <w:tc>
          <w:tcPr>
            <w:tcW w:w="162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1597" w:type="dxa"/>
            <w:gridSpan w:val="2"/>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民  族</w:t>
            </w:r>
          </w:p>
        </w:tc>
        <w:tc>
          <w:tcPr>
            <w:tcW w:w="1731"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2311" w:type="dxa"/>
            <w:vMerge w:val="continue"/>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1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职  称</w:t>
            </w:r>
          </w:p>
        </w:tc>
        <w:tc>
          <w:tcPr>
            <w:tcW w:w="162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1597" w:type="dxa"/>
            <w:gridSpan w:val="2"/>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职  务</w:t>
            </w:r>
          </w:p>
        </w:tc>
        <w:tc>
          <w:tcPr>
            <w:tcW w:w="1731"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2311" w:type="dxa"/>
            <w:vMerge w:val="continue"/>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学  校</w:t>
            </w:r>
          </w:p>
        </w:tc>
        <w:tc>
          <w:tcPr>
            <w:tcW w:w="1630" w:type="dxa"/>
            <w:gridSpan w:val="2"/>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1592"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联系方式</w:t>
            </w:r>
          </w:p>
        </w:tc>
        <w:tc>
          <w:tcPr>
            <w:tcW w:w="1731"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c>
          <w:tcPr>
            <w:tcW w:w="2311" w:type="dxa"/>
            <w:vMerge w:val="continue"/>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8" w:hRule="atLeast"/>
          <w:jc w:val="center"/>
        </w:trPr>
        <w:tc>
          <w:tcPr>
            <w:tcW w:w="121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工作及</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学术专业背景简  介</w:t>
            </w:r>
          </w:p>
        </w:tc>
        <w:tc>
          <w:tcPr>
            <w:tcW w:w="7264" w:type="dxa"/>
            <w:gridSpan w:val="5"/>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215" w:type="dxa"/>
            <w:vAlign w:val="center"/>
          </w:tcPr>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校团委推  荐</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意  见</w:t>
            </w:r>
          </w:p>
        </w:tc>
        <w:tc>
          <w:tcPr>
            <w:tcW w:w="7264" w:type="dxa"/>
            <w:gridSpan w:val="5"/>
            <w:vAlign w:val="center"/>
          </w:tcPr>
          <w:p>
            <w:pPr>
              <w:keepNext w:val="0"/>
              <w:keepLines w:val="0"/>
              <w:pageBreakBefore w:val="0"/>
              <w:kinsoku/>
              <w:overflowPunct/>
              <w:topLinePunct w:val="0"/>
              <w:autoSpaceDE/>
              <w:autoSpaceDN/>
              <w:bidi w:val="0"/>
              <w:adjustRightInd/>
              <w:spacing w:line="594" w:lineRule="exact"/>
              <w:ind w:firstLine="2800" w:firstLineChars="1000"/>
              <w:jc w:val="both"/>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overflowPunct/>
              <w:topLinePunct w:val="0"/>
              <w:autoSpaceDE/>
              <w:autoSpaceDN/>
              <w:bidi w:val="0"/>
              <w:adjustRightInd/>
              <w:spacing w:line="594" w:lineRule="exact"/>
              <w:ind w:firstLine="2800" w:firstLineChars="1000"/>
              <w:jc w:val="both"/>
              <w:textAlignment w:val="auto"/>
              <w:rPr>
                <w:rFonts w:hint="eastAsia" w:ascii="Times New Roman" w:hAnsi="Times New Roman" w:eastAsia="方正黑体_GBK" w:cs="Times New Roman"/>
                <w:b w:val="0"/>
                <w:bCs w:val="0"/>
                <w:kern w:val="2"/>
                <w:sz w:val="28"/>
                <w:szCs w:val="28"/>
                <w:lang w:val="en-US" w:eastAsia="zh-CN" w:bidi="ar-SA"/>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bCs w:val="0"/>
                <w:kern w:val="2"/>
                <w:sz w:val="28"/>
                <w:szCs w:val="28"/>
                <w:lang w:val="en-US" w:eastAsia="zh-CN" w:bidi="ar-SA"/>
              </w:rPr>
              <w:t xml:space="preserve">                           （盖章处）</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黑体_GBK" w:cs="Times New Roman"/>
                <w:b w:val="0"/>
                <w:kern w:val="2"/>
                <w:sz w:val="28"/>
                <w:szCs w:val="28"/>
                <w:lang w:val="en-US" w:eastAsia="zh-CN" w:bidi="ar-SA"/>
              </w:rPr>
            </w:pPr>
            <w:r>
              <w:rPr>
                <w:rFonts w:hint="eastAsia" w:ascii="Times New Roman" w:hAnsi="Times New Roman" w:eastAsia="方正黑体_GBK" w:cs="Times New Roman"/>
                <w:b w:val="0"/>
                <w:kern w:val="2"/>
                <w:sz w:val="28"/>
                <w:szCs w:val="28"/>
                <w:lang w:val="en-US" w:eastAsia="zh-CN" w:bidi="ar-SA"/>
              </w:rPr>
              <w:t xml:space="preserve">                          年 月  日</w:t>
            </w:r>
          </w:p>
        </w:tc>
      </w:tr>
    </w:tbl>
    <w:p>
      <w:pPr>
        <w:pStyle w:val="4"/>
        <w:keepNext w:val="0"/>
        <w:keepLines w:val="0"/>
        <w:pageBreakBefore w:val="0"/>
        <w:kinsoku/>
        <w:overflowPunct/>
        <w:topLinePunct w:val="0"/>
        <w:autoSpaceDE/>
        <w:autoSpaceDN/>
        <w:bidi w:val="0"/>
        <w:adjustRightInd/>
        <w:spacing w:line="594" w:lineRule="exact"/>
        <w:jc w:val="both"/>
        <w:textAlignment w:val="auto"/>
        <w:rPr>
          <w:rFonts w:hint="default" w:ascii="Times New Roman" w:hAnsi="Times New Roman" w:eastAsia="方正黑体_GBK" w:cs="Times New Roman"/>
          <w:b w:val="0"/>
          <w:sz w:val="32"/>
          <w:szCs w:val="32"/>
          <w:lang w:val="en-US" w:eastAsia="zh-CN"/>
        </w:rPr>
      </w:pPr>
      <w:r>
        <w:rPr>
          <w:rFonts w:hint="eastAsia" w:ascii="Times New Roman" w:hAnsi="Times New Roman" w:eastAsia="方正黑体_GBK" w:cs="Times New Roman"/>
          <w:b w:val="0"/>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594" w:lineRule="exact"/>
        <w:ind w:left="0" w:right="0"/>
        <w:jc w:val="both"/>
        <w:textAlignment w:val="auto"/>
        <w:rPr>
          <w:rFonts w:hint="eastAsia" w:ascii="Times New Roman" w:hAnsi="Times New Roman" w:eastAsia="方正小标宋_GBK" w:cs="Times New Roman"/>
          <w:b w:val="0"/>
          <w:bCs w:val="0"/>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left="0" w:right="0"/>
        <w:jc w:val="center"/>
        <w:textAlignment w:val="auto"/>
        <w:rPr>
          <w:rFonts w:hint="eastAsia" w:ascii="Times New Roman" w:hAnsi="Times New Roman" w:eastAsia="方正小标宋_GBK" w:cs="Times New Roman"/>
          <w:b w:val="0"/>
          <w:sz w:val="44"/>
          <w:szCs w:val="44"/>
        </w:rPr>
      </w:pPr>
      <w:r>
        <w:rPr>
          <w:rFonts w:hint="eastAsia" w:ascii="Times New Roman" w:hAnsi="Times New Roman" w:eastAsia="方正小标宋_GBK" w:cs="Times New Roman"/>
          <w:b w:val="0"/>
          <w:bCs w:val="0"/>
          <w:color w:val="000000"/>
          <w:kern w:val="0"/>
          <w:sz w:val="44"/>
          <w:szCs w:val="44"/>
          <w:lang w:val="en-US" w:eastAsia="zh-CN" w:bidi="ar-SA"/>
        </w:rPr>
        <w:t>“奋斗青春”话剧团课参赛须知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lang w:val="en-US" w:eastAsia="zh-CN"/>
        </w:rPr>
        <w:t>参</w:t>
      </w:r>
      <w:r>
        <w:rPr>
          <w:rFonts w:hint="eastAsia" w:ascii="Times New Roman" w:hAnsi="Times New Roman" w:eastAsia="方正仿宋_GBK" w:cs="Times New Roman"/>
          <w:b w:val="0"/>
          <w:bCs w:val="0"/>
          <w:sz w:val="32"/>
          <w:szCs w:val="32"/>
          <w:highlight w:val="none"/>
        </w:rPr>
        <w:t>赛作品须为完整新创作</w:t>
      </w:r>
      <w:r>
        <w:rPr>
          <w:rFonts w:hint="eastAsia" w:ascii="Times New Roman" w:hAnsi="Times New Roman" w:eastAsia="方正仿宋_GBK" w:cs="Times New Roman"/>
          <w:b w:val="0"/>
          <w:bCs w:val="0"/>
          <w:sz w:val="32"/>
          <w:szCs w:val="32"/>
          <w:highlight w:val="none"/>
          <w:lang w:val="en-US" w:eastAsia="zh-CN"/>
        </w:rPr>
        <w:t>作品或重新排演作品</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已制作、商演过的</w:t>
      </w:r>
      <w:r>
        <w:rPr>
          <w:rFonts w:hint="eastAsia" w:ascii="Times New Roman" w:hAnsi="Times New Roman" w:eastAsia="方正仿宋_GBK" w:cs="Times New Roman"/>
          <w:b w:val="0"/>
          <w:bCs w:val="0"/>
          <w:sz w:val="32"/>
          <w:szCs w:val="32"/>
          <w:highlight w:val="none"/>
          <w:lang w:val="en-US" w:eastAsia="zh-CN"/>
        </w:rPr>
        <w:t>作品</w:t>
      </w:r>
      <w:r>
        <w:rPr>
          <w:rFonts w:hint="eastAsia" w:ascii="Times New Roman" w:hAnsi="Times New Roman" w:eastAsia="方正仿宋_GBK" w:cs="Times New Roman"/>
          <w:b w:val="0"/>
          <w:bCs w:val="0"/>
          <w:sz w:val="32"/>
          <w:szCs w:val="32"/>
          <w:highlight w:val="none"/>
        </w:rPr>
        <w:t>不在参赛范围之内</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，参赛者须有对参赛作品无可争议的著作权，参赛作品须为原创舞台剧作品，体裁以话剧为主，音乐剧及其他体裁的舞台剧亦可，不含根据其他类型的作品移植的</w:t>
      </w:r>
      <w:r>
        <w:rPr>
          <w:rFonts w:hint="eastAsia" w:ascii="Times New Roman" w:hAnsi="Times New Roman" w:eastAsia="方正仿宋_GBK" w:cs="Times New Roman"/>
          <w:b w:val="0"/>
          <w:bCs w:val="0"/>
          <w:sz w:val="32"/>
          <w:szCs w:val="32"/>
          <w:highlight w:val="none"/>
          <w:lang w:val="en-US" w:eastAsia="zh-CN"/>
        </w:rPr>
        <w:t>剧目/</w:t>
      </w:r>
      <w:r>
        <w:rPr>
          <w:rFonts w:hint="eastAsia" w:ascii="Times New Roman" w:hAnsi="Times New Roman" w:eastAsia="方正仿宋_GBK" w:cs="Times New Roman"/>
          <w:b w:val="0"/>
          <w:bCs w:val="0"/>
          <w:sz w:val="32"/>
          <w:szCs w:val="32"/>
          <w:highlight w:val="none"/>
        </w:rPr>
        <w:t>剧本</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如由小说、散文、诗歌、纪实文学、电影、纪录片等改编而来的作品</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，不含其他类型的剧本</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rPr>
        <w:t>如电影剧本、连续剧剧本等</w:t>
      </w:r>
      <w:r>
        <w:rPr>
          <w:rFonts w:hint="eastAsia" w:ascii="Times New Roman" w:hAnsi="Times New Roman" w:eastAsia="方正仿宋_GBK" w:cs="Times New Roman"/>
          <w:b w:val="0"/>
          <w:bCs w:val="0"/>
          <w:sz w:val="32"/>
          <w:szCs w:val="32"/>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参赛剧目演出时长及参赛剧本预计演出时长不超过10分钟，</w:t>
      </w:r>
      <w:r>
        <w:rPr>
          <w:rFonts w:hint="eastAsia" w:ascii="Times New Roman" w:hAnsi="Times New Roman" w:eastAsia="方正仿宋_GBK" w:cs="Times New Roman"/>
          <w:b w:val="0"/>
          <w:bCs w:val="0"/>
          <w:sz w:val="32"/>
          <w:szCs w:val="32"/>
          <w:highlight w:val="none"/>
        </w:rPr>
        <w:t>同一参赛剧本署名不超过2人，同一参赛者至多可投递2</w:t>
      </w:r>
      <w:r>
        <w:rPr>
          <w:rFonts w:hint="eastAsia" w:ascii="Times New Roman" w:hAnsi="Times New Roman" w:eastAsia="方正仿宋_GBK" w:cs="Times New Roman"/>
          <w:b w:val="0"/>
          <w:bCs w:val="0"/>
          <w:sz w:val="32"/>
          <w:szCs w:val="32"/>
          <w:highlight w:val="none"/>
          <w:lang w:val="en-US" w:eastAsia="zh-CN"/>
        </w:rPr>
        <w:t>部</w:t>
      </w:r>
      <w:r>
        <w:rPr>
          <w:rFonts w:hint="eastAsia" w:ascii="Times New Roman" w:hAnsi="Times New Roman" w:eastAsia="方正仿宋_GBK" w:cs="Times New Roman"/>
          <w:b w:val="0"/>
          <w:bCs w:val="0"/>
          <w:sz w:val="32"/>
          <w:szCs w:val="32"/>
          <w:highlight w:val="none"/>
        </w:rPr>
        <w:t>剧本作品</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至多可参演两部剧目作品，</w:t>
      </w:r>
      <w:r>
        <w:rPr>
          <w:rFonts w:hint="eastAsia" w:ascii="Times New Roman" w:hAnsi="Times New Roman" w:eastAsia="方正仿宋_GBK" w:cs="Times New Roman"/>
          <w:b w:val="0"/>
          <w:bCs w:val="0"/>
          <w:sz w:val="32"/>
          <w:szCs w:val="32"/>
          <w:highlight w:val="none"/>
        </w:rPr>
        <w:t>同一参赛</w:t>
      </w:r>
      <w:r>
        <w:rPr>
          <w:rFonts w:hint="eastAsia" w:ascii="Times New Roman" w:hAnsi="Times New Roman" w:eastAsia="方正仿宋_GBK" w:cs="Times New Roman"/>
          <w:b w:val="0"/>
          <w:bCs w:val="0"/>
          <w:sz w:val="32"/>
          <w:szCs w:val="32"/>
          <w:highlight w:val="none"/>
          <w:lang w:val="en-US" w:eastAsia="zh-CN"/>
        </w:rPr>
        <w:t>作品指导老师不超过3人；</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highlight w:val="none"/>
          <w:lang w:val="en-US" w:eastAsia="zh-CN"/>
        </w:rPr>
        <w:t>电子剧本</w:t>
      </w:r>
      <w:r>
        <w:rPr>
          <w:rFonts w:hint="eastAsia" w:ascii="Times New Roman" w:hAnsi="Times New Roman" w:eastAsia="方正仿宋_GBK" w:cs="Times New Roman"/>
          <w:b w:val="0"/>
          <w:bCs w:val="0"/>
          <w:sz w:val="32"/>
          <w:szCs w:val="32"/>
          <w:lang w:val="en-US" w:eastAsia="zh-CN"/>
        </w:rPr>
        <w:t>正文前请标注人物介绍和剧情简介，并以</w:t>
      </w:r>
      <w:r>
        <w:rPr>
          <w:rFonts w:hint="eastAsia" w:ascii="Times New Roman" w:hAnsi="Times New Roman" w:eastAsia="方正仿宋_GBK" w:cs="Times New Roman"/>
          <w:b w:val="0"/>
          <w:bCs w:val="0"/>
          <w:sz w:val="32"/>
          <w:szCs w:val="32"/>
          <w:highlight w:val="none"/>
          <w:lang w:val="en-US" w:eastAsia="zh-CN"/>
        </w:rPr>
        <w:t>PDF格式提交，要求文本格式为简体中文、</w:t>
      </w:r>
      <w:r>
        <w:rPr>
          <w:rFonts w:hint="default" w:ascii="Times New Roman" w:hAnsi="Times New Roman" w:eastAsia="方正仿宋_GBK" w:cs="Times New Roman"/>
          <w:b w:val="0"/>
          <w:bCs w:val="0"/>
          <w:sz w:val="32"/>
          <w:szCs w:val="32"/>
          <w:highlight w:val="none"/>
          <w:lang w:val="en-US" w:eastAsia="zh-CN"/>
        </w:rPr>
        <w:t>A4</w:t>
      </w:r>
      <w:r>
        <w:rPr>
          <w:rFonts w:hint="eastAsia" w:ascii="Times New Roman" w:hAnsi="Times New Roman" w:eastAsia="方正仿宋_GBK" w:cs="Times New Roman"/>
          <w:b w:val="0"/>
          <w:bCs w:val="0"/>
          <w:sz w:val="32"/>
          <w:szCs w:val="32"/>
          <w:highlight w:val="none"/>
          <w:lang w:val="en-US" w:eastAsia="zh-CN"/>
        </w:rPr>
        <w:t>纸、普通页边距、中文字符字体为正文宋体、英文字符字体为</w:t>
      </w:r>
      <w:r>
        <w:rPr>
          <w:rFonts w:hint="default" w:ascii="Times New Roman" w:hAnsi="Times New Roman" w:eastAsia="方正仿宋_GBK" w:cs="Times New Roman"/>
          <w:b w:val="0"/>
          <w:bCs w:val="0"/>
          <w:sz w:val="32"/>
          <w:szCs w:val="32"/>
          <w:highlight w:val="none"/>
          <w:lang w:val="en-US" w:eastAsia="zh-CN"/>
        </w:rPr>
        <w:t>Times</w:t>
      </w:r>
      <w:r>
        <w:rPr>
          <w:rFonts w:hint="eastAsia"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lang w:val="en-US" w:eastAsia="zh-CN"/>
        </w:rPr>
        <w:t>New Roman</w:t>
      </w:r>
      <w:r>
        <w:rPr>
          <w:rFonts w:hint="eastAsia"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lang w:val="en-US" w:eastAsia="zh-CN"/>
        </w:rPr>
        <w:t>字号为小四号、</w:t>
      </w:r>
      <w:r>
        <w:rPr>
          <w:rFonts w:hint="default" w:ascii="Times New Roman" w:hAnsi="Times New Roman" w:eastAsia="方正仿宋_GBK" w:cs="Times New Roman"/>
          <w:b w:val="0"/>
          <w:bCs w:val="0"/>
          <w:sz w:val="32"/>
          <w:szCs w:val="32"/>
          <w:lang w:val="en-US" w:eastAsia="zh-CN"/>
        </w:rPr>
        <w:t>1.5</w:t>
      </w:r>
      <w:r>
        <w:rPr>
          <w:rFonts w:hint="eastAsia" w:ascii="Times New Roman" w:hAnsi="Times New Roman" w:eastAsia="方正仿宋_GBK" w:cs="Times New Roman"/>
          <w:b w:val="0"/>
          <w:bCs w:val="0"/>
          <w:sz w:val="32"/>
          <w:szCs w:val="32"/>
          <w:lang w:val="en-US" w:eastAsia="zh-CN"/>
        </w:rPr>
        <w:t>倍行距、页码页面底端居中、无特殊符号，若未按照格式要求进行排版将视为作弊，取消参赛资格；</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电子剧本请避免出现任何参赛者个人信息，避免出现任何手写字迹、符号、标记，若出现违反以上规定的情况将视为作弊，相关参赛者参赛资格将被取消（若相关参赛者投递了两部作品，其中一份电子剧本出现问题，另一份作品的参赛资格将同样被取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jc w:val="both"/>
        <w:textAlignment w:val="auto"/>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2"/>
        <w:rPr>
          <w:rFonts w:hint="eastAsia" w:ascii="Times New Roman" w:hAnsi="Times New Roman" w:eastAsia="方正仿宋_GBK" w:cs="Times New Roman"/>
          <w:b w:val="0"/>
          <w:bCs w:val="0"/>
          <w:sz w:val="32"/>
          <w:szCs w:val="32"/>
          <w:lang w:val="en-US" w:eastAsia="zh-CN"/>
        </w:rPr>
      </w:pPr>
    </w:p>
    <w:p>
      <w:pPr>
        <w:pStyle w:val="4"/>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sz w:val="32"/>
          <w:szCs w:val="32"/>
          <w:lang w:val="en-US" w:eastAsia="zh-CN"/>
        </w:rPr>
      </w:pPr>
    </w:p>
    <w:p>
      <w:pPr>
        <w:pStyle w:val="4"/>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sz w:val="32"/>
          <w:szCs w:val="32"/>
          <w:lang w:val="en-US" w:eastAsia="zh-CN"/>
        </w:rPr>
      </w:pPr>
    </w:p>
    <w:p>
      <w:pPr>
        <w:pStyle w:val="4"/>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sz w:val="32"/>
          <w:szCs w:val="32"/>
          <w:lang w:val="en-US" w:eastAsia="zh-CN"/>
        </w:rPr>
      </w:pPr>
    </w:p>
    <w:p>
      <w:pPr>
        <w:pStyle w:val="4"/>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sz w:val="32"/>
          <w:szCs w:val="32"/>
          <w:lang w:val="en-US" w:eastAsia="zh-CN"/>
        </w:rPr>
      </w:pPr>
    </w:p>
    <w:p>
      <w:pPr>
        <w:rPr>
          <w:rFonts w:hint="eastAsia" w:ascii="Times New Roman" w:hAnsi="Times New Roman" w:eastAsia="方正黑体_GBK" w:cs="Times New Roman"/>
          <w:b w:val="0"/>
          <w:sz w:val="32"/>
          <w:szCs w:val="32"/>
          <w:lang w:val="en-US" w:eastAsia="zh-CN"/>
        </w:rPr>
      </w:pPr>
      <w:r>
        <w:rPr>
          <w:rFonts w:hint="eastAsia" w:ascii="Times New Roman" w:hAnsi="Times New Roman" w:eastAsia="方正黑体_GBK" w:cs="Times New Roman"/>
          <w:b w:val="0"/>
          <w:sz w:val="32"/>
          <w:szCs w:val="32"/>
          <w:lang w:val="en-US" w:eastAsia="zh-CN"/>
        </w:rPr>
        <w:br w:type="page"/>
      </w:r>
    </w:p>
    <w:p>
      <w:pPr>
        <w:pStyle w:val="4"/>
        <w:keepNext w:val="0"/>
        <w:keepLines w:val="0"/>
        <w:pageBreakBefore w:val="0"/>
        <w:widowControl w:val="0"/>
        <w:kinsoku/>
        <w:wordWrap/>
        <w:overflowPunct/>
        <w:topLinePunct w:val="0"/>
        <w:autoSpaceDE/>
        <w:autoSpaceDN/>
        <w:bidi w:val="0"/>
        <w:adjustRightInd/>
        <w:spacing w:line="540" w:lineRule="exact"/>
        <w:jc w:val="both"/>
        <w:textAlignment w:val="auto"/>
        <w:rPr>
          <w:rFonts w:hint="default" w:ascii="Times New Roman" w:hAnsi="Times New Roman" w:eastAsia="方正黑体_GBK" w:cs="Times New Roman"/>
          <w:b w:val="0"/>
          <w:sz w:val="32"/>
          <w:szCs w:val="32"/>
          <w:lang w:val="en-US" w:eastAsia="zh-CN"/>
        </w:rPr>
      </w:pPr>
      <w:r>
        <w:rPr>
          <w:rFonts w:hint="eastAsia" w:ascii="Times New Roman" w:hAnsi="Times New Roman" w:eastAsia="方正黑体_GBK" w:cs="Times New Roman"/>
          <w:b w:val="0"/>
          <w:sz w:val="32"/>
          <w:szCs w:val="32"/>
          <w:lang w:val="en-US" w:eastAsia="zh-CN"/>
        </w:rPr>
        <w:t>附件7</w:t>
      </w:r>
    </w:p>
    <w:p>
      <w:pPr>
        <w:pStyle w:val="4"/>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Times New Roman" w:hAnsi="Times New Roman" w:eastAsia="方正黑体_GBK" w:cs="Times New Roman"/>
          <w:b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b w:val="0"/>
          <w:bCs w:val="0"/>
          <w:color w:val="000000"/>
          <w:kern w:val="0"/>
          <w:sz w:val="44"/>
          <w:szCs w:val="44"/>
          <w:lang w:val="en-US" w:eastAsia="zh-CN" w:bidi="ar-SA"/>
        </w:rPr>
      </w:pPr>
      <w:r>
        <w:rPr>
          <w:rFonts w:hint="eastAsia" w:ascii="Times New Roman" w:hAnsi="Times New Roman" w:eastAsia="方正小标宋_GBK" w:cs="Times New Roman"/>
          <w:b w:val="0"/>
          <w:bCs w:val="0"/>
          <w:color w:val="000000"/>
          <w:kern w:val="0"/>
          <w:sz w:val="44"/>
          <w:szCs w:val="44"/>
          <w:lang w:val="en-US" w:eastAsia="zh-CN" w:bidi="ar-SA"/>
        </w:rPr>
        <w:t>“奋斗青春”话剧团课参赛承诺书</w:t>
      </w: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Times New Roman" w:hAnsi="Times New Roman" w:eastAsia="方正仿宋_GBK" w:cs="Times New Roman"/>
          <w:b w:val="0"/>
          <w:sz w:val="32"/>
          <w:szCs w:val="32"/>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创作内容全部属实，</w:t>
      </w:r>
      <w:r>
        <w:rPr>
          <w:rFonts w:hint="eastAsia" w:ascii="Times New Roman" w:hAnsi="Times New Roman" w:eastAsia="方正仿宋_GBK" w:cs="Times New Roman"/>
          <w:b w:val="0"/>
          <w:bCs w:val="0"/>
          <w:sz w:val="32"/>
          <w:szCs w:val="32"/>
          <w:lang w:val="en-US" w:eastAsia="zh-CN"/>
        </w:rPr>
        <w:t>无杜撰失实内容。</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参赛作品为本人原创</w:t>
      </w:r>
      <w:r>
        <w:rPr>
          <w:rFonts w:hint="eastAsia" w:ascii="Times New Roman" w:hAnsi="Times New Roman" w:eastAsia="方正仿宋_GBK" w:cs="Times New Roman"/>
          <w:b w:val="0"/>
          <w:bCs w:val="0"/>
          <w:sz w:val="32"/>
          <w:szCs w:val="32"/>
          <w:lang w:val="en-US" w:eastAsia="zh-CN"/>
        </w:rPr>
        <w:t>或重新排演</w:t>
      </w:r>
      <w:r>
        <w:rPr>
          <w:rFonts w:hint="eastAsia" w:ascii="Times New Roman" w:hAnsi="Times New Roman" w:eastAsia="方正仿宋_GBK" w:cs="Times New Roman"/>
          <w:b w:val="0"/>
          <w:bCs w:val="0"/>
          <w:sz w:val="32"/>
          <w:szCs w:val="32"/>
        </w:rPr>
        <w:t>，拥有其作品的完全著作权，并经创作者或团队同意参赛。提交作品中所采用的音乐及剧本创意等已获得版权，或取得该作品版权人授权使用。大赛</w:t>
      </w:r>
      <w:r>
        <w:rPr>
          <w:rFonts w:hint="eastAsia" w:ascii="Times New Roman" w:hAnsi="Times New Roman" w:eastAsia="方正仿宋_GBK" w:cs="Times New Roman"/>
          <w:b w:val="0"/>
          <w:bCs w:val="0"/>
          <w:sz w:val="32"/>
          <w:szCs w:val="32"/>
          <w:lang w:val="en-US" w:eastAsia="zh-CN"/>
        </w:rPr>
        <w:t>组委会</w:t>
      </w:r>
      <w:r>
        <w:rPr>
          <w:rFonts w:hint="eastAsia" w:ascii="Times New Roman" w:hAnsi="Times New Roman" w:eastAsia="方正仿宋_GBK" w:cs="Times New Roman"/>
          <w:b w:val="0"/>
          <w:bCs w:val="0"/>
          <w:sz w:val="32"/>
          <w:szCs w:val="32"/>
        </w:rPr>
        <w:t>不承担（包括但不限于）肖像权、名誉权、隐私权、著作权、商标权</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版权、隐私权</w:t>
      </w:r>
      <w:r>
        <w:rPr>
          <w:rFonts w:hint="eastAsia" w:ascii="Times New Roman" w:hAnsi="Times New Roman" w:eastAsia="方正仿宋_GBK" w:cs="Times New Roman"/>
          <w:b w:val="0"/>
          <w:bCs w:val="0"/>
          <w:sz w:val="32"/>
          <w:szCs w:val="32"/>
        </w:rPr>
        <w:t>等纠纷而产生的法律责任，其法律责任</w:t>
      </w:r>
      <w:r>
        <w:rPr>
          <w:rFonts w:hint="eastAsia" w:ascii="Times New Roman" w:hAnsi="Times New Roman" w:eastAsia="方正仿宋_GBK" w:cs="Times New Roman"/>
          <w:b w:val="0"/>
          <w:bCs w:val="0"/>
          <w:sz w:val="32"/>
          <w:szCs w:val="32"/>
          <w:lang w:val="en-US" w:eastAsia="zh-CN"/>
        </w:rPr>
        <w:t>及后果（包括但不限于法律责任、诉讼费用、律师费用、经济赔偿等）</w:t>
      </w:r>
      <w:r>
        <w:rPr>
          <w:rFonts w:hint="eastAsia" w:ascii="Times New Roman" w:hAnsi="Times New Roman" w:eastAsia="方正仿宋_GBK" w:cs="Times New Roman"/>
          <w:b w:val="0"/>
          <w:bCs w:val="0"/>
          <w:sz w:val="32"/>
          <w:szCs w:val="32"/>
        </w:rPr>
        <w:t>由参赛者本人承担。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rPr>
        <w:t>. 参赛作品内容不得涉及色情、暴力、种族歧视的内容，不得与中华人民共和国法律、法规相抵触。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Times New Roman"/>
          <w:b w:val="0"/>
          <w:bCs w:val="0"/>
          <w:sz w:val="32"/>
          <w:szCs w:val="32"/>
        </w:rPr>
        <w:t>. 凡参赛</w:t>
      </w:r>
      <w:r>
        <w:rPr>
          <w:rFonts w:hint="eastAsia" w:ascii="Times New Roman" w:hAnsi="Times New Roman" w:eastAsia="方正仿宋_GBK" w:cs="Times New Roman"/>
          <w:b w:val="0"/>
          <w:bCs w:val="0"/>
          <w:sz w:val="32"/>
          <w:szCs w:val="32"/>
          <w:lang w:val="en-US" w:eastAsia="zh-CN"/>
        </w:rPr>
        <w:t>作品</w:t>
      </w:r>
      <w:r>
        <w:rPr>
          <w:rFonts w:hint="eastAsia" w:ascii="Times New Roman" w:hAnsi="Times New Roman" w:eastAsia="方正仿宋_GBK" w:cs="Times New Roman"/>
          <w:b w:val="0"/>
          <w:bCs w:val="0"/>
          <w:sz w:val="32"/>
          <w:szCs w:val="32"/>
        </w:rPr>
        <w:t>均确认委托</w:t>
      </w:r>
      <w:r>
        <w:rPr>
          <w:rFonts w:hint="eastAsia" w:ascii="Times New Roman" w:hAnsi="Times New Roman" w:eastAsia="方正仿宋_GBK" w:cs="Times New Roman"/>
          <w:b w:val="0"/>
          <w:bCs w:val="0"/>
          <w:sz w:val="32"/>
          <w:szCs w:val="32"/>
          <w:lang w:val="en-US" w:eastAsia="zh-CN"/>
        </w:rPr>
        <w:t>大赛</w:t>
      </w:r>
      <w:r>
        <w:rPr>
          <w:rFonts w:hint="eastAsia" w:ascii="Times New Roman" w:hAnsi="Times New Roman" w:eastAsia="方正仿宋_GBK" w:cs="Times New Roman"/>
          <w:b w:val="0"/>
          <w:bCs w:val="0"/>
          <w:sz w:val="32"/>
          <w:szCs w:val="32"/>
        </w:rPr>
        <w:t>组委会摄影录制参赛作品，并不可撤销地授权</w:t>
      </w:r>
      <w:r>
        <w:rPr>
          <w:rFonts w:hint="eastAsia" w:ascii="Times New Roman" w:hAnsi="Times New Roman" w:eastAsia="方正仿宋_GBK" w:cs="Times New Roman"/>
          <w:b w:val="0"/>
          <w:bCs w:val="0"/>
          <w:sz w:val="32"/>
          <w:szCs w:val="32"/>
          <w:lang w:val="en-US" w:eastAsia="zh-CN"/>
        </w:rPr>
        <w:t>大赛组委以非营利</w:t>
      </w:r>
      <w:r>
        <w:rPr>
          <w:rFonts w:hint="eastAsia" w:ascii="Times New Roman" w:hAnsi="Times New Roman" w:eastAsia="方正仿宋_GBK" w:cs="Times New Roman"/>
          <w:b w:val="0"/>
          <w:bCs w:val="0"/>
          <w:sz w:val="32"/>
          <w:szCs w:val="32"/>
        </w:rPr>
        <w:t>目的在网络视听媒体上展播其参赛作品。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5. 凡报名者视为自愿接受大赛的相关要求、规定、约束及条件。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我已阅读</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理解并接受此次活动通知等相关要求</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并保证所填事项属实</w:t>
      </w: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同意履行所有承诺。如因不实所带来的后果由本人自行承担！</w:t>
      </w:r>
    </w:p>
    <w:p>
      <w:pPr>
        <w:keepNext w:val="0"/>
        <w:keepLines w:val="0"/>
        <w:pageBreakBefore w:val="0"/>
        <w:widowControl w:val="0"/>
        <w:kinsoku/>
        <w:wordWrap/>
        <w:overflowPunct/>
        <w:topLinePunct w:val="0"/>
        <w:autoSpaceDE/>
        <w:autoSpaceDN/>
        <w:bidi w:val="0"/>
        <w:adjustRightInd/>
        <w:snapToGrid/>
        <w:spacing w:line="540" w:lineRule="exact"/>
        <w:ind w:firstLine="6080" w:firstLineChars="19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承诺人（签字）</w:t>
      </w:r>
    </w:p>
    <w:p>
      <w:pPr>
        <w:keepNext w:val="0"/>
        <w:keepLines w:val="0"/>
        <w:pageBreakBefore w:val="0"/>
        <w:widowControl w:val="0"/>
        <w:kinsoku/>
        <w:wordWrap/>
        <w:overflowPunct/>
        <w:topLinePunct w:val="0"/>
        <w:autoSpaceDE/>
        <w:autoSpaceDN/>
        <w:bidi w:val="0"/>
        <w:adjustRightInd/>
        <w:snapToGrid/>
        <w:spacing w:line="540" w:lineRule="exact"/>
        <w:ind w:firstLine="6080" w:firstLineChars="1900"/>
        <w:jc w:val="both"/>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2023</w:t>
      </w:r>
      <w:r>
        <w:rPr>
          <w:rFonts w:hint="eastAsia"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日</w:t>
      </w:r>
    </w:p>
    <w:p>
      <w:pPr>
        <w:pStyle w:val="4"/>
        <w:keepNext w:val="0"/>
        <w:keepLines w:val="0"/>
        <w:pageBreakBefore w:val="0"/>
        <w:kinsoku/>
        <w:overflowPunct/>
        <w:topLinePunct w:val="0"/>
        <w:autoSpaceDE/>
        <w:autoSpaceDN/>
        <w:bidi w:val="0"/>
        <w:adjustRightInd/>
        <w:spacing w:line="594" w:lineRule="exact"/>
        <w:jc w:val="both"/>
        <w:textAlignment w:val="auto"/>
        <w:rPr>
          <w:rFonts w:hint="default" w:ascii="Times New Roman" w:hAnsi="Times New Roman" w:eastAsia="方正黑体_GBK" w:cs="Times New Roman"/>
          <w:b w:val="0"/>
          <w:sz w:val="32"/>
          <w:szCs w:val="32"/>
          <w:lang w:val="en-US" w:eastAsia="zh-CN"/>
        </w:rPr>
      </w:pPr>
      <w:r>
        <w:rPr>
          <w:rFonts w:hint="eastAsia" w:ascii="Times New Roman" w:hAnsi="Times New Roman" w:eastAsia="方正黑体_GBK" w:cs="Times New Roman"/>
          <w:b w:val="0"/>
          <w:sz w:val="32"/>
          <w:szCs w:val="32"/>
          <w:lang w:val="en-US" w:eastAsia="zh-CN"/>
        </w:rPr>
        <w:t>附件8</w:t>
      </w:r>
    </w:p>
    <w:p>
      <w:pPr>
        <w:pStyle w:val="2"/>
        <w:rPr>
          <w:rFonts w:hint="eastAsia" w:ascii="Times New Roman" w:hAnsi="Times New Roman" w:eastAsia="方正仿宋_GBK" w:cs="Times New Roman"/>
          <w:lang w:val="en-US" w:eastAsia="zh-CN"/>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color w:val="000000"/>
          <w:kern w:val="0"/>
          <w:sz w:val="44"/>
          <w:szCs w:val="44"/>
          <w:lang w:val="en-US" w:eastAsia="zh-CN" w:bidi="ar-SA"/>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color w:val="000000"/>
          <w:kern w:val="0"/>
          <w:sz w:val="44"/>
          <w:szCs w:val="44"/>
          <w:lang w:val="en-US" w:eastAsia="zh-CN" w:bidi="ar-SA"/>
        </w:rPr>
      </w:pPr>
      <w:r>
        <w:rPr>
          <w:rFonts w:hint="eastAsia" w:ascii="Times New Roman" w:hAnsi="Times New Roman" w:eastAsia="方正小标宋_GBK" w:cs="Times New Roman"/>
          <w:b w:val="0"/>
          <w:bCs w:val="0"/>
          <w:color w:val="000000"/>
          <w:kern w:val="0"/>
          <w:sz w:val="44"/>
          <w:szCs w:val="44"/>
          <w:lang w:val="en-US" w:eastAsia="zh-CN" w:bidi="ar-SA"/>
        </w:rPr>
        <w:t>“奋斗青春”话剧团课创作大赛领队</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color w:val="000000"/>
          <w:kern w:val="0"/>
          <w:sz w:val="44"/>
          <w:szCs w:val="44"/>
          <w:lang w:val="en-US" w:eastAsia="zh-CN" w:bidi="ar-SA"/>
        </w:rPr>
      </w:pPr>
      <w:r>
        <w:rPr>
          <w:rFonts w:hint="eastAsia" w:ascii="Times New Roman" w:hAnsi="Times New Roman" w:eastAsia="方正小标宋_GBK" w:cs="Times New Roman"/>
          <w:b w:val="0"/>
          <w:bCs w:val="0"/>
          <w:color w:val="000000"/>
          <w:kern w:val="0"/>
          <w:sz w:val="44"/>
          <w:szCs w:val="44"/>
          <w:lang w:val="en-US" w:eastAsia="zh-CN" w:bidi="ar-SA"/>
        </w:rPr>
        <w:t>工作群二维码</w:t>
      </w:r>
    </w:p>
    <w:p>
      <w:pPr>
        <w:pStyle w:val="4"/>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sz w:val="32"/>
          <w:szCs w:val="32"/>
          <w:lang w:val="en-US" w:eastAsia="zh-CN"/>
        </w:rPr>
      </w:pPr>
    </w:p>
    <w:p>
      <w:pPr>
        <w:pStyle w:val="4"/>
        <w:keepNext w:val="0"/>
        <w:keepLines w:val="0"/>
        <w:pageBreakBefore w:val="0"/>
        <w:kinsoku/>
        <w:overflowPunct/>
        <w:topLinePunct w:val="0"/>
        <w:autoSpaceDE/>
        <w:autoSpaceDN/>
        <w:bidi w:val="0"/>
        <w:adjustRightInd/>
        <w:spacing w:line="594" w:lineRule="exact"/>
        <w:jc w:val="both"/>
        <w:textAlignment w:val="auto"/>
        <w:rPr>
          <w:rFonts w:hint="eastAsia" w:ascii="Times New Roman" w:hAnsi="Times New Roman" w:eastAsia="方正黑体_GBK" w:cs="Times New Roman"/>
          <w:b w:val="0"/>
          <w:sz w:val="32"/>
          <w:szCs w:val="32"/>
          <w:lang w:val="en-US" w:eastAsia="zh-CN"/>
        </w:rPr>
      </w:pPr>
    </w:p>
    <w:p>
      <w:pPr>
        <w:pStyle w:val="2"/>
        <w:rPr>
          <w:rFonts w:hint="eastAsia" w:ascii="Times New Roman" w:hAnsi="Times New Roman" w:eastAsia="方正仿宋_GBK" w:cs="Times New Roman"/>
          <w:lang w:val="en-US" w:eastAsia="zh-CN"/>
        </w:rPr>
      </w:pPr>
    </w:p>
    <w:p>
      <w:pPr>
        <w:pStyle w:val="2"/>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drawing>
          <wp:inline distT="0" distB="0" distL="114300" distR="114300">
            <wp:extent cx="3867150" cy="2495550"/>
            <wp:effectExtent l="0" t="0" r="0" b="0"/>
            <wp:docPr id="5" name="图片 5" descr="1641e9b643546120c658ddc23530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1e9b643546120c658ddc235301f4"/>
                    <pic:cNvPicPr>
                      <a:picLocks noChangeAspect="1"/>
                    </pic:cNvPicPr>
                  </pic:nvPicPr>
                  <pic:blipFill>
                    <a:blip r:embed="rId6"/>
                    <a:srcRect t="35906" b="34274"/>
                    <a:stretch>
                      <a:fillRect/>
                    </a:stretch>
                  </pic:blipFill>
                  <pic:spPr>
                    <a:xfrm>
                      <a:off x="0" y="0"/>
                      <a:ext cx="3867150" cy="2495550"/>
                    </a:xfrm>
                    <a:prstGeom prst="rect">
                      <a:avLst/>
                    </a:prstGeom>
                  </pic:spPr>
                </pic:pic>
              </a:graphicData>
            </a:graphic>
          </wp:inline>
        </w:drawing>
      </w:r>
    </w:p>
    <w:sectPr>
      <w:footerReference r:id="rId4"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Helvetica Neue">
    <w:altName w:val="Courier New"/>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93"/>
      <w:rPr>
        <w:rFonts w:ascii="仿宋" w:hAnsi="仿宋" w:eastAsia="仿宋" w:cs="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B78A4"/>
    <w:multiLevelType w:val="singleLevel"/>
    <w:tmpl w:val="9B7B78A4"/>
    <w:lvl w:ilvl="0" w:tentative="0">
      <w:start w:val="5"/>
      <w:numFmt w:val="chineseCounting"/>
      <w:suff w:val="nothing"/>
      <w:lvlText w:val="%1、"/>
      <w:lvlJc w:val="left"/>
      <w:rPr>
        <w:rFonts w:hint="eastAsia"/>
      </w:rPr>
    </w:lvl>
  </w:abstractNum>
  <w:abstractNum w:abstractNumId="1">
    <w:nsid w:val="F322AE5E"/>
    <w:multiLevelType w:val="singleLevel"/>
    <w:tmpl w:val="F322AE5E"/>
    <w:lvl w:ilvl="0" w:tentative="0">
      <w:start w:val="1"/>
      <w:numFmt w:val="decimal"/>
      <w:suff w:val="space"/>
      <w:lvlText w:val="%1."/>
      <w:lvlJc w:val="left"/>
    </w:lvl>
  </w:abstractNum>
  <w:abstractNum w:abstractNumId="2">
    <w:nsid w:val="41962893"/>
    <w:multiLevelType w:val="singleLevel"/>
    <w:tmpl w:val="41962893"/>
    <w:lvl w:ilvl="0" w:tentative="0">
      <w:start w:val="1"/>
      <w:numFmt w:val="decimal"/>
      <w:suff w:val="space"/>
      <w:lvlText w:val="%1."/>
      <w:lvlJc w:val="left"/>
    </w:lvl>
  </w:abstractNum>
  <w:abstractNum w:abstractNumId="3">
    <w:nsid w:val="73BC08C1"/>
    <w:multiLevelType w:val="singleLevel"/>
    <w:tmpl w:val="73BC08C1"/>
    <w:lvl w:ilvl="0" w:tentative="0">
      <w:start w:val="2"/>
      <w:numFmt w:val="decimal"/>
      <w:suff w:val="space"/>
      <w:lvlText w:val="%1."/>
      <w:lvlJc w:val="left"/>
    </w:lvl>
  </w:abstractNum>
  <w:abstractNum w:abstractNumId="4">
    <w:nsid w:val="7C5E6561"/>
    <w:multiLevelType w:val="singleLevel"/>
    <w:tmpl w:val="7C5E6561"/>
    <w:lvl w:ilvl="0" w:tentative="0">
      <w:start w:val="2"/>
      <w:numFmt w:val="decimal"/>
      <w:suff w:val="space"/>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zUzOTZlOGYxMDQ2MzNhOWI3Y2M1N2M5ZTAzMTQifQ=="/>
    <w:docVar w:name="KSO_WPS_MARK_KEY" w:val="968798f7-e65b-4360-ac90-7c227f76d09a"/>
  </w:docVars>
  <w:rsids>
    <w:rsidRoot w:val="5E0854EC"/>
    <w:rsid w:val="001B223C"/>
    <w:rsid w:val="00725D47"/>
    <w:rsid w:val="00C669BB"/>
    <w:rsid w:val="0110270D"/>
    <w:rsid w:val="019416EE"/>
    <w:rsid w:val="01B53452"/>
    <w:rsid w:val="020531A4"/>
    <w:rsid w:val="025760E2"/>
    <w:rsid w:val="028642E4"/>
    <w:rsid w:val="02B16277"/>
    <w:rsid w:val="02BE0209"/>
    <w:rsid w:val="03C36542"/>
    <w:rsid w:val="03C7005D"/>
    <w:rsid w:val="03C9092D"/>
    <w:rsid w:val="04BB2603"/>
    <w:rsid w:val="04F32D5D"/>
    <w:rsid w:val="05207083"/>
    <w:rsid w:val="05335E16"/>
    <w:rsid w:val="05721148"/>
    <w:rsid w:val="05D435B9"/>
    <w:rsid w:val="069014A0"/>
    <w:rsid w:val="075B5D37"/>
    <w:rsid w:val="07AF6D21"/>
    <w:rsid w:val="07C043CD"/>
    <w:rsid w:val="08160B5E"/>
    <w:rsid w:val="08A92EB7"/>
    <w:rsid w:val="09643340"/>
    <w:rsid w:val="09C0632E"/>
    <w:rsid w:val="0A301518"/>
    <w:rsid w:val="0AA01A79"/>
    <w:rsid w:val="0ACE05D7"/>
    <w:rsid w:val="0C4B63BD"/>
    <w:rsid w:val="0D551BEC"/>
    <w:rsid w:val="0D65321D"/>
    <w:rsid w:val="0E456E02"/>
    <w:rsid w:val="0E883238"/>
    <w:rsid w:val="0F0B425C"/>
    <w:rsid w:val="100A4CCE"/>
    <w:rsid w:val="1112413D"/>
    <w:rsid w:val="11494126"/>
    <w:rsid w:val="129A3494"/>
    <w:rsid w:val="13173D0A"/>
    <w:rsid w:val="131E7C21"/>
    <w:rsid w:val="13793B38"/>
    <w:rsid w:val="143823D3"/>
    <w:rsid w:val="14D25715"/>
    <w:rsid w:val="1602471A"/>
    <w:rsid w:val="168043AF"/>
    <w:rsid w:val="170A68E7"/>
    <w:rsid w:val="173A4C43"/>
    <w:rsid w:val="17590C7D"/>
    <w:rsid w:val="17C31E94"/>
    <w:rsid w:val="17E11608"/>
    <w:rsid w:val="183F1B47"/>
    <w:rsid w:val="18400CF8"/>
    <w:rsid w:val="188C63F1"/>
    <w:rsid w:val="18D718A4"/>
    <w:rsid w:val="1C6568C1"/>
    <w:rsid w:val="1CA90EA4"/>
    <w:rsid w:val="1CCA57EB"/>
    <w:rsid w:val="1CCE26B8"/>
    <w:rsid w:val="1CF20E5C"/>
    <w:rsid w:val="1D271CD1"/>
    <w:rsid w:val="1DB72E7F"/>
    <w:rsid w:val="1DCE3DD5"/>
    <w:rsid w:val="1E9A4A29"/>
    <w:rsid w:val="1F7E231E"/>
    <w:rsid w:val="20BE1C47"/>
    <w:rsid w:val="216F74B5"/>
    <w:rsid w:val="21C32917"/>
    <w:rsid w:val="21C432EE"/>
    <w:rsid w:val="22182549"/>
    <w:rsid w:val="22E13BF0"/>
    <w:rsid w:val="2336205A"/>
    <w:rsid w:val="238A2D33"/>
    <w:rsid w:val="23BD1BD9"/>
    <w:rsid w:val="258E3BBE"/>
    <w:rsid w:val="26117D22"/>
    <w:rsid w:val="26781E37"/>
    <w:rsid w:val="26C241DE"/>
    <w:rsid w:val="26D32E9B"/>
    <w:rsid w:val="27565784"/>
    <w:rsid w:val="27A35A54"/>
    <w:rsid w:val="27F1110D"/>
    <w:rsid w:val="281A740B"/>
    <w:rsid w:val="28C85F74"/>
    <w:rsid w:val="29A46C7B"/>
    <w:rsid w:val="2A4274C0"/>
    <w:rsid w:val="2A9071FF"/>
    <w:rsid w:val="2BF27B31"/>
    <w:rsid w:val="2C2C7879"/>
    <w:rsid w:val="2D323C74"/>
    <w:rsid w:val="2DB01D5E"/>
    <w:rsid w:val="2DBD6F4B"/>
    <w:rsid w:val="2DE614D0"/>
    <w:rsid w:val="2E391B7D"/>
    <w:rsid w:val="2E68102A"/>
    <w:rsid w:val="2E800632"/>
    <w:rsid w:val="308C6570"/>
    <w:rsid w:val="323B1812"/>
    <w:rsid w:val="329B4993"/>
    <w:rsid w:val="32E26761"/>
    <w:rsid w:val="341918B9"/>
    <w:rsid w:val="34900078"/>
    <w:rsid w:val="35A15BDD"/>
    <w:rsid w:val="35BB50AB"/>
    <w:rsid w:val="36267788"/>
    <w:rsid w:val="363E6B4A"/>
    <w:rsid w:val="36547D24"/>
    <w:rsid w:val="366768E3"/>
    <w:rsid w:val="37873738"/>
    <w:rsid w:val="37FD3045"/>
    <w:rsid w:val="383E473E"/>
    <w:rsid w:val="38787DF6"/>
    <w:rsid w:val="38806921"/>
    <w:rsid w:val="392616F5"/>
    <w:rsid w:val="39B522EC"/>
    <w:rsid w:val="39D626CB"/>
    <w:rsid w:val="3A777926"/>
    <w:rsid w:val="3A8E11E6"/>
    <w:rsid w:val="3C163E80"/>
    <w:rsid w:val="3C1732DC"/>
    <w:rsid w:val="3D4013AE"/>
    <w:rsid w:val="3DB8289D"/>
    <w:rsid w:val="3EAA0075"/>
    <w:rsid w:val="40037704"/>
    <w:rsid w:val="40696C7A"/>
    <w:rsid w:val="40972C3D"/>
    <w:rsid w:val="422945EE"/>
    <w:rsid w:val="42AA24B3"/>
    <w:rsid w:val="42C90F7F"/>
    <w:rsid w:val="42F250C9"/>
    <w:rsid w:val="43C57D84"/>
    <w:rsid w:val="43E71852"/>
    <w:rsid w:val="44154FA8"/>
    <w:rsid w:val="4473751E"/>
    <w:rsid w:val="448816C7"/>
    <w:rsid w:val="44B1007D"/>
    <w:rsid w:val="454A74FC"/>
    <w:rsid w:val="45B8493D"/>
    <w:rsid w:val="46095BDD"/>
    <w:rsid w:val="470940CD"/>
    <w:rsid w:val="47924373"/>
    <w:rsid w:val="482216D1"/>
    <w:rsid w:val="497E2A28"/>
    <w:rsid w:val="49AC088D"/>
    <w:rsid w:val="4AE83CED"/>
    <w:rsid w:val="4B062BD9"/>
    <w:rsid w:val="4B1D12BA"/>
    <w:rsid w:val="4C2C7C0F"/>
    <w:rsid w:val="4CE800AA"/>
    <w:rsid w:val="4D767C03"/>
    <w:rsid w:val="4DFA0CB0"/>
    <w:rsid w:val="4E493A7B"/>
    <w:rsid w:val="4F225537"/>
    <w:rsid w:val="4F44036E"/>
    <w:rsid w:val="4F4966C1"/>
    <w:rsid w:val="4FB607A2"/>
    <w:rsid w:val="4FD421F5"/>
    <w:rsid w:val="50783578"/>
    <w:rsid w:val="518119CC"/>
    <w:rsid w:val="521265C8"/>
    <w:rsid w:val="52F474D7"/>
    <w:rsid w:val="53624BE9"/>
    <w:rsid w:val="53E421E6"/>
    <w:rsid w:val="55394864"/>
    <w:rsid w:val="55473E78"/>
    <w:rsid w:val="56583269"/>
    <w:rsid w:val="56F444EE"/>
    <w:rsid w:val="57A81F98"/>
    <w:rsid w:val="57D341CE"/>
    <w:rsid w:val="589E252E"/>
    <w:rsid w:val="596341AB"/>
    <w:rsid w:val="5A1A7431"/>
    <w:rsid w:val="5A534600"/>
    <w:rsid w:val="5AAD7B0F"/>
    <w:rsid w:val="5AB65DD3"/>
    <w:rsid w:val="5B514D46"/>
    <w:rsid w:val="5B6D5999"/>
    <w:rsid w:val="5BE61BE3"/>
    <w:rsid w:val="5C217B83"/>
    <w:rsid w:val="5D7A6168"/>
    <w:rsid w:val="5D8B331C"/>
    <w:rsid w:val="5DBC4F89"/>
    <w:rsid w:val="5E0854EC"/>
    <w:rsid w:val="5E8048B9"/>
    <w:rsid w:val="5F397CA5"/>
    <w:rsid w:val="5FF578A5"/>
    <w:rsid w:val="606D7274"/>
    <w:rsid w:val="60CA6112"/>
    <w:rsid w:val="61120392"/>
    <w:rsid w:val="61501D2B"/>
    <w:rsid w:val="61DB33C8"/>
    <w:rsid w:val="622249ED"/>
    <w:rsid w:val="62B524DE"/>
    <w:rsid w:val="64231DDB"/>
    <w:rsid w:val="644168E9"/>
    <w:rsid w:val="644D16E1"/>
    <w:rsid w:val="64BE01BC"/>
    <w:rsid w:val="65253D26"/>
    <w:rsid w:val="654228F2"/>
    <w:rsid w:val="655E6663"/>
    <w:rsid w:val="6692455C"/>
    <w:rsid w:val="677C3AD2"/>
    <w:rsid w:val="67925296"/>
    <w:rsid w:val="67EB62F7"/>
    <w:rsid w:val="682E4535"/>
    <w:rsid w:val="68F44821"/>
    <w:rsid w:val="699F567E"/>
    <w:rsid w:val="69FF2C61"/>
    <w:rsid w:val="6B231DC2"/>
    <w:rsid w:val="6B3C21E2"/>
    <w:rsid w:val="6BF62521"/>
    <w:rsid w:val="6C1238A1"/>
    <w:rsid w:val="6D433682"/>
    <w:rsid w:val="6E8E757A"/>
    <w:rsid w:val="6E9049D7"/>
    <w:rsid w:val="6EE161AF"/>
    <w:rsid w:val="6F3911E0"/>
    <w:rsid w:val="6FAA0D7E"/>
    <w:rsid w:val="70C8439D"/>
    <w:rsid w:val="70D758E5"/>
    <w:rsid w:val="710C022E"/>
    <w:rsid w:val="71226CE3"/>
    <w:rsid w:val="712D5C53"/>
    <w:rsid w:val="71FF0182"/>
    <w:rsid w:val="73A53AFE"/>
    <w:rsid w:val="73B33C97"/>
    <w:rsid w:val="74322592"/>
    <w:rsid w:val="7462538A"/>
    <w:rsid w:val="749F7D37"/>
    <w:rsid w:val="759478DF"/>
    <w:rsid w:val="76A431DF"/>
    <w:rsid w:val="7882155C"/>
    <w:rsid w:val="78E81A7D"/>
    <w:rsid w:val="794E3ADA"/>
    <w:rsid w:val="7AF36FBD"/>
    <w:rsid w:val="7B5B4A54"/>
    <w:rsid w:val="7B9B2A8B"/>
    <w:rsid w:val="7BBF2BE8"/>
    <w:rsid w:val="7CA633B8"/>
    <w:rsid w:val="7DB21450"/>
    <w:rsid w:val="7E6D7215"/>
    <w:rsid w:val="7E7318ED"/>
    <w:rsid w:val="7EF023AC"/>
    <w:rsid w:val="7F406D85"/>
    <w:rsid w:val="7F62208D"/>
    <w:rsid w:val="7F62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4">
    <w:name w:val="Body Text"/>
    <w:basedOn w:val="1"/>
    <w:qFormat/>
    <w:uiPriority w:val="1"/>
    <w:rP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pPr>
    <w:rPr>
      <w:rFonts w:ascii="宋体" w:hAnsi="宋体" w:eastAsia="仿宋_GB2312" w:cs="宋体"/>
      <w:sz w:val="24"/>
      <w:szCs w:val="32"/>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0"/>
    <w:rPr>
      <w:color w:val="0000FF"/>
      <w:u w:val="single"/>
    </w:rPr>
  </w:style>
  <w:style w:type="paragraph" w:customStyle="1" w:styleId="12">
    <w:name w:val="默认"/>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13">
    <w:name w:val="font31"/>
    <w:basedOn w:val="9"/>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4389</Words>
  <Characters>4518</Characters>
  <Lines>0</Lines>
  <Paragraphs>0</Paragraphs>
  <TotalTime>48</TotalTime>
  <ScaleCrop>false</ScaleCrop>
  <LinksUpToDate>false</LinksUpToDate>
  <CharactersWithSpaces>4754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2023-02-10T06:18:00Z</dcterms:created>
  <dc:creator>WPS_1473992592</dc:creator>
  <cp:lastModifiedBy>氼慦</cp:lastModifiedBy>
  <cp:lastPrinted>2023-03-15T06:18:00Z</cp:lastPrinted>
  <dcterms:modified xsi:type="dcterms:W3CDTF">2023-03-19T13:54:18Z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2EFBBB5D474542C1BF528AE08443B796</vt:lpwstr>
  </property>
</Properties>
</file>